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6D" w:rsidRDefault="00C21AB2" w:rsidP="000B0788">
      <w:pPr>
        <w:shd w:val="clear" w:color="auto" w:fill="FFFFFF"/>
        <w:spacing w:after="0" w:line="240" w:lineRule="auto"/>
        <w:rPr>
          <w:rFonts w:asciiTheme="majorHAnsi" w:hAnsiTheme="majorHAnsi" w:cs="Arial"/>
          <w:sz w:val="56"/>
          <w:szCs w:val="56"/>
          <w:u w:val="single"/>
        </w:rPr>
      </w:pPr>
      <w:r w:rsidRPr="000B0788">
        <w:rPr>
          <w:rFonts w:asciiTheme="majorHAnsi" w:hAnsiTheme="majorHAnsi" w:cs="Arial"/>
          <w:noProof/>
          <w:sz w:val="56"/>
          <w:szCs w:val="56"/>
          <w:u w:val="single"/>
        </w:rPr>
        <mc:AlternateContent>
          <mc:Choice Requires="wps">
            <w:drawing>
              <wp:anchor distT="45720" distB="45720" distL="114300" distR="114300" simplePos="0" relativeHeight="251664384" behindDoc="0" locked="0" layoutInCell="1" allowOverlap="1">
                <wp:simplePos x="0" y="0"/>
                <wp:positionH relativeFrom="margin">
                  <wp:posOffset>3038475</wp:posOffset>
                </wp:positionH>
                <wp:positionV relativeFrom="margin">
                  <wp:align>top</wp:align>
                </wp:positionV>
                <wp:extent cx="2838450" cy="1247775"/>
                <wp:effectExtent l="0" t="0" r="19050" b="28575"/>
                <wp:wrapThrough wrapText="bothSides">
                  <wp:wrapPolygon edited="0">
                    <wp:start x="0" y="0"/>
                    <wp:lineTo x="0" y="21765"/>
                    <wp:lineTo x="21600" y="21765"/>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48032"/>
                        </a:xfrm>
                        <a:prstGeom prst="rect">
                          <a:avLst/>
                        </a:prstGeom>
                        <a:solidFill>
                          <a:srgbClr val="FFFFFF"/>
                        </a:solidFill>
                        <a:ln w="9525">
                          <a:solidFill>
                            <a:srgbClr val="000000"/>
                          </a:solidFill>
                          <a:miter lim="800000"/>
                          <a:headEnd/>
                          <a:tailEnd/>
                        </a:ln>
                      </wps:spPr>
                      <wps:txbx>
                        <w:txbxContent>
                          <w:p w:rsidR="00253E5E" w:rsidRDefault="00253E5E" w:rsidP="000B0788">
                            <w:pPr>
                              <w:jc w:val="both"/>
                            </w:pPr>
                          </w:p>
                          <w:p w:rsidR="000B0788" w:rsidRDefault="000B0788" w:rsidP="000B0788">
                            <w:pPr>
                              <w:jc w:val="both"/>
                            </w:pPr>
                            <w:r>
                              <w:t>LOT#_____________________________</w:t>
                            </w:r>
                            <w:r w:rsidR="00C21AB2">
                              <w:t>___</w:t>
                            </w:r>
                            <w:r>
                              <w:t>_</w:t>
                            </w:r>
                          </w:p>
                          <w:p w:rsidR="000B0788" w:rsidRDefault="000B0788" w:rsidP="000B0788">
                            <w:pPr>
                              <w:jc w:val="both"/>
                            </w:pPr>
                            <w:r>
                              <w:t>Address _________________________</w:t>
                            </w:r>
                            <w:r w:rsidR="00C21AB2">
                              <w:t>____</w:t>
                            </w:r>
                            <w:r>
                              <w:t>_</w:t>
                            </w:r>
                          </w:p>
                          <w:p w:rsidR="000B0788" w:rsidRDefault="00C21AB2" w:rsidP="000B0788">
                            <w:pPr>
                              <w:jc w:val="both"/>
                            </w:pPr>
                            <w:r>
                              <w:t>Warranty Begins: _</w:t>
                            </w:r>
                            <w:r w:rsidR="000B0788">
                              <w:t>_________________</w:t>
                            </w:r>
                            <w:r>
                              <w:t>____</w:t>
                            </w:r>
                            <w:r w:rsidR="000B0788">
                              <w:t>_</w:t>
                            </w:r>
                          </w:p>
                          <w:p w:rsidR="00C21AB2" w:rsidRDefault="00C21AB2" w:rsidP="000B078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25pt;margin-top:0;width:223.5pt;height:98.25pt;z-index:25166438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">
                <v:textbox>
                  <w:txbxContent>
                    <w:p w:rsidR="00253E5E" w:rsidRDefault="00253E5E" w:rsidP="000B0788">
                      <w:pPr>
                        <w:jc w:val="both"/>
                      </w:pPr>
                    </w:p>
                    <w:p w:rsidR="000B0788" w:rsidRDefault="000B0788" w:rsidP="000B0788">
                      <w:pPr>
                        <w:jc w:val="both"/>
                      </w:pPr>
                      <w:r>
                        <w:t>LOT#_____________________________</w:t>
                      </w:r>
                      <w:r w:rsidR="00C21AB2">
                        <w:t>___</w:t>
                      </w:r>
                      <w:r>
                        <w:t>_</w:t>
                      </w:r>
                    </w:p>
                    <w:p w:rsidR="000B0788" w:rsidRDefault="000B0788" w:rsidP="000B0788">
                      <w:pPr>
                        <w:jc w:val="both"/>
                      </w:pPr>
                      <w:r>
                        <w:t>Address _________________________</w:t>
                      </w:r>
                      <w:r w:rsidR="00C21AB2">
                        <w:t>____</w:t>
                      </w:r>
                      <w:r>
                        <w:t>_</w:t>
                      </w:r>
                    </w:p>
                    <w:p w:rsidR="000B0788" w:rsidRDefault="00C21AB2" w:rsidP="000B0788">
                      <w:pPr>
                        <w:jc w:val="both"/>
                      </w:pPr>
                      <w:r>
                        <w:t>Warranty Begins: _</w:t>
                      </w:r>
                      <w:r w:rsidR="000B0788">
                        <w:t>_________________</w:t>
                      </w:r>
                      <w:r>
                        <w:t>____</w:t>
                      </w:r>
                      <w:r w:rsidR="000B0788">
                        <w:t>_</w:t>
                      </w:r>
                    </w:p>
                    <w:p w:rsidR="00C21AB2" w:rsidRDefault="00C21AB2" w:rsidP="000B0788">
                      <w:pPr>
                        <w:jc w:val="both"/>
                      </w:pPr>
                    </w:p>
                  </w:txbxContent>
                </v:textbox>
                <w10:wrap type="through" anchorx="margin" anchory="margin"/>
              </v:shape>
            </w:pict>
          </mc:Fallback>
        </mc:AlternateContent>
      </w:r>
      <w:r w:rsidRPr="000B0788">
        <w:rPr>
          <w:rFonts w:asciiTheme="majorHAnsi" w:hAnsiTheme="majorHAnsi" w:cs="Arial"/>
          <w:noProof/>
          <w:sz w:val="56"/>
          <w:szCs w:val="56"/>
        </w:rPr>
        <w:drawing>
          <wp:anchor distT="0" distB="0" distL="114300" distR="114300" simplePos="0" relativeHeight="251665408" behindDoc="0" locked="0" layoutInCell="1" allowOverlap="1">
            <wp:simplePos x="0" y="0"/>
            <wp:positionH relativeFrom="margin">
              <wp:posOffset>-85725</wp:posOffset>
            </wp:positionH>
            <wp:positionV relativeFrom="margin">
              <wp:align>top</wp:align>
            </wp:positionV>
            <wp:extent cx="3039110" cy="11906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Mace Homes Logo 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9110" cy="1190625"/>
                    </a:xfrm>
                    <a:prstGeom prst="rect">
                      <a:avLst/>
                    </a:prstGeom>
                    <a:ln>
                      <a:noFill/>
                    </a:ln>
                  </pic:spPr>
                </pic:pic>
              </a:graphicData>
            </a:graphic>
            <wp14:sizeRelH relativeFrom="margin">
              <wp14:pctWidth>0</wp14:pctWidth>
            </wp14:sizeRelH>
            <wp14:sizeRelV relativeFrom="margin">
              <wp14:pctHeight>0</wp14:pctHeight>
            </wp14:sizeRelV>
          </wp:anchor>
        </w:drawing>
      </w:r>
    </w:p>
    <w:p w:rsidR="00B4166D" w:rsidRPr="005E560E" w:rsidRDefault="00B4166D" w:rsidP="00B4166D">
      <w:pPr>
        <w:shd w:val="clear" w:color="auto" w:fill="FFFFFF"/>
        <w:spacing w:after="0" w:line="240" w:lineRule="auto"/>
        <w:rPr>
          <w:rFonts w:ascii="Arial" w:hAnsi="Arial" w:cs="Arial"/>
          <w:sz w:val="20"/>
          <w:szCs w:val="20"/>
        </w:rPr>
      </w:pPr>
      <w:r w:rsidRPr="005E560E">
        <w:rPr>
          <w:rFonts w:ascii="Arial" w:hAnsi="Arial" w:cs="Arial"/>
          <w:sz w:val="20"/>
          <w:szCs w:val="20"/>
        </w:rPr>
        <w:t>Congratulations on your recent home purchase. The decision to purchase a home is often one of the most important choices of a lifetime. I wanted to take a moment of your time to personally welcome you to</w:t>
      </w:r>
      <w:r>
        <w:rPr>
          <w:rFonts w:ascii="Arial" w:hAnsi="Arial" w:cs="Arial"/>
          <w:sz w:val="20"/>
          <w:szCs w:val="20"/>
        </w:rPr>
        <w:t xml:space="preserve"> the neighborhood.</w:t>
      </w:r>
      <w:r w:rsidRPr="005E560E">
        <w:rPr>
          <w:rFonts w:ascii="Arial" w:hAnsi="Arial" w:cs="Arial"/>
          <w:sz w:val="20"/>
          <w:szCs w:val="20"/>
        </w:rPr>
        <w:t xml:space="preserve"> Owning a home is </w:t>
      </w:r>
      <w:r>
        <w:rPr>
          <w:rFonts w:ascii="Arial" w:hAnsi="Arial" w:cs="Arial"/>
          <w:sz w:val="20"/>
          <w:szCs w:val="20"/>
        </w:rPr>
        <w:t xml:space="preserve">a something to be proud of and we at </w:t>
      </w:r>
      <w:r w:rsidRPr="005E560E">
        <w:rPr>
          <w:rFonts w:ascii="Arial" w:hAnsi="Arial" w:cs="Arial"/>
          <w:sz w:val="20"/>
          <w:szCs w:val="20"/>
        </w:rPr>
        <w:t>Bill</w:t>
      </w:r>
      <w:r>
        <w:rPr>
          <w:rFonts w:ascii="Arial" w:hAnsi="Arial" w:cs="Arial"/>
          <w:sz w:val="20"/>
          <w:szCs w:val="20"/>
        </w:rPr>
        <w:t xml:space="preserve"> Mace Homes </w:t>
      </w:r>
      <w:r w:rsidRPr="005E560E">
        <w:rPr>
          <w:rFonts w:ascii="Arial" w:hAnsi="Arial" w:cs="Arial"/>
          <w:sz w:val="20"/>
          <w:szCs w:val="20"/>
        </w:rPr>
        <w:t>take as much pride in the homes of our customers as we do our own.</w:t>
      </w:r>
      <w:r>
        <w:rPr>
          <w:rFonts w:ascii="Arial" w:hAnsi="Arial" w:cs="Arial"/>
          <w:sz w:val="20"/>
          <w:szCs w:val="20"/>
        </w:rPr>
        <w:t xml:space="preserve"> Please accept these recommendations and resources to make sure that your new home is a place of comfort and enjoyment for many years to come.  Bill Mace Homes are crafted to last, using quality materials and attention to detail. Your Bill Mace Home is covered by our comprehensive warranty program and we know that rou</w:t>
      </w:r>
      <w:r w:rsidRPr="005E560E">
        <w:rPr>
          <w:rFonts w:ascii="Arial" w:hAnsi="Arial" w:cs="Arial"/>
          <w:sz w:val="20"/>
          <w:szCs w:val="20"/>
        </w:rPr>
        <w:t xml:space="preserve">tine maintenance and timely repairs </w:t>
      </w:r>
      <w:r>
        <w:rPr>
          <w:rFonts w:ascii="Arial" w:hAnsi="Arial" w:cs="Arial"/>
          <w:sz w:val="20"/>
          <w:szCs w:val="20"/>
        </w:rPr>
        <w:t>will</w:t>
      </w:r>
      <w:r w:rsidRPr="005E560E">
        <w:rPr>
          <w:rFonts w:ascii="Arial" w:hAnsi="Arial" w:cs="Arial"/>
          <w:sz w:val="20"/>
          <w:szCs w:val="20"/>
        </w:rPr>
        <w:t xml:space="preserve"> maintain your investment and preserve its beauty</w:t>
      </w:r>
      <w:r>
        <w:rPr>
          <w:rFonts w:ascii="Arial" w:hAnsi="Arial" w:cs="Arial"/>
          <w:sz w:val="20"/>
          <w:szCs w:val="20"/>
        </w:rPr>
        <w:t xml:space="preserve">. We have included some helpful reminders and important answers to frequently asked questions to help you get settled! </w:t>
      </w:r>
    </w:p>
    <w:p w:rsidR="00B4166D" w:rsidRDefault="00B4166D" w:rsidP="00B4166D">
      <w:pPr>
        <w:shd w:val="clear" w:color="auto" w:fill="FFFFFF"/>
        <w:spacing w:after="0" w:line="240" w:lineRule="auto"/>
        <w:rPr>
          <w:rFonts w:ascii="Arial" w:hAnsi="Arial" w:cs="Arial"/>
          <w:b/>
          <w:sz w:val="20"/>
          <w:szCs w:val="20"/>
          <w:u w:val="single"/>
        </w:rPr>
      </w:pPr>
    </w:p>
    <w:p w:rsidR="00B4166D" w:rsidRPr="00BF6173" w:rsidRDefault="00B4166D" w:rsidP="00B4166D">
      <w:pPr>
        <w:shd w:val="clear" w:color="auto" w:fill="FFFFFF"/>
        <w:spacing w:after="0" w:line="240" w:lineRule="auto"/>
        <w:rPr>
          <w:rFonts w:ascii="Verdana" w:hAnsi="Verdana" w:cs="Arial"/>
          <w:b/>
          <w:sz w:val="20"/>
          <w:szCs w:val="20"/>
          <w:u w:val="single"/>
        </w:rPr>
      </w:pPr>
    </w:p>
    <w:p w:rsidR="00B4166D" w:rsidRPr="00D90B64" w:rsidRDefault="00AF74FE" w:rsidP="00B4166D">
      <w:pPr>
        <w:shd w:val="clear" w:color="auto" w:fill="FFFFFF"/>
        <w:spacing w:after="0" w:line="240" w:lineRule="auto"/>
        <w:rPr>
          <w:rFonts w:ascii="Verdana" w:hAnsi="Verdana" w:cs="Arial"/>
          <w:b/>
          <w:sz w:val="29"/>
          <w:szCs w:val="29"/>
        </w:rPr>
      </w:pPr>
      <w:r w:rsidRPr="00D90B64">
        <w:rPr>
          <w:rFonts w:ascii="Verdana" w:hAnsi="Verdana" w:cs="Arial"/>
          <w:b/>
          <w:sz w:val="29"/>
          <w:szCs w:val="29"/>
        </w:rPr>
        <w:t>New Home Orientation</w:t>
      </w:r>
    </w:p>
    <w:p w:rsidR="00B4166D" w:rsidRDefault="00AF74FE" w:rsidP="00B4166D">
      <w:pPr>
        <w:shd w:val="clear" w:color="auto" w:fill="FFFFFF"/>
        <w:spacing w:after="0" w:line="240" w:lineRule="auto"/>
        <w:rPr>
          <w:rFonts w:ascii="Arial" w:hAnsi="Arial" w:cs="Arial"/>
          <w:sz w:val="20"/>
          <w:szCs w:val="20"/>
        </w:rPr>
      </w:pPr>
      <w:r>
        <w:rPr>
          <w:rFonts w:ascii="Arial" w:hAnsi="Arial" w:cs="Arial"/>
          <w:sz w:val="20"/>
          <w:szCs w:val="20"/>
        </w:rPr>
        <w:t xml:space="preserve">During your new home orientation a warranty representative will walk through your new home with you and </w:t>
      </w:r>
      <w:r w:rsidR="00B4166D">
        <w:rPr>
          <w:rFonts w:ascii="Arial" w:hAnsi="Arial" w:cs="Arial"/>
          <w:sz w:val="20"/>
          <w:szCs w:val="20"/>
        </w:rPr>
        <w:t>will explain how to care for your Bill Mace Home</w:t>
      </w:r>
      <w:r>
        <w:rPr>
          <w:rFonts w:ascii="Arial" w:hAnsi="Arial" w:cs="Arial"/>
          <w:sz w:val="20"/>
          <w:szCs w:val="20"/>
        </w:rPr>
        <w:t xml:space="preserve">, and answer any questions you may have. This will give you the opportunity to confirm that all selections that you made are complete and you will receive warranties and instruction manuals for appliances and major systems. </w:t>
      </w:r>
      <w:r w:rsidR="00B4166D">
        <w:rPr>
          <w:rFonts w:ascii="Arial" w:hAnsi="Arial" w:cs="Arial"/>
          <w:sz w:val="20"/>
          <w:szCs w:val="20"/>
        </w:rPr>
        <w:t xml:space="preserve">During this time it is important that we notate any items that are incomplete or need attention. All items marked for review will be addressed promptly, </w:t>
      </w:r>
      <w:r>
        <w:rPr>
          <w:rFonts w:ascii="Arial" w:hAnsi="Arial" w:cs="Arial"/>
          <w:sz w:val="20"/>
          <w:szCs w:val="20"/>
        </w:rPr>
        <w:t xml:space="preserve">as minor issues come up over the course of your first year, </w:t>
      </w:r>
      <w:r w:rsidR="00B4166D">
        <w:rPr>
          <w:rFonts w:ascii="Arial" w:hAnsi="Arial" w:cs="Arial"/>
          <w:sz w:val="20"/>
          <w:szCs w:val="20"/>
        </w:rPr>
        <w:t>your builder’s warranty is designed to address these items at your 11 month warranty walkthrough.</w:t>
      </w:r>
    </w:p>
    <w:p w:rsidR="00B4166D" w:rsidRDefault="00B4166D" w:rsidP="00B4166D">
      <w:pPr>
        <w:shd w:val="clear" w:color="auto" w:fill="FFFFFF"/>
        <w:spacing w:after="0" w:line="240" w:lineRule="auto"/>
        <w:rPr>
          <w:rFonts w:ascii="Arial" w:hAnsi="Arial" w:cs="Arial"/>
          <w:sz w:val="20"/>
          <w:szCs w:val="20"/>
        </w:rPr>
      </w:pPr>
    </w:p>
    <w:p w:rsidR="00AF74FE" w:rsidRPr="00BA1E01" w:rsidRDefault="00AF74FE" w:rsidP="00B4166D">
      <w:pPr>
        <w:shd w:val="clear" w:color="auto" w:fill="FFFFFF"/>
        <w:spacing w:after="0" w:line="240" w:lineRule="auto"/>
        <w:rPr>
          <w:rFonts w:ascii="Verdana" w:hAnsi="Verdana" w:cs="Arial"/>
          <w:b/>
          <w:sz w:val="29"/>
          <w:szCs w:val="29"/>
          <w:u w:val="single"/>
        </w:rPr>
      </w:pPr>
    </w:p>
    <w:p w:rsidR="00B4166D" w:rsidRPr="00D90B64" w:rsidRDefault="00B4166D" w:rsidP="00B4166D">
      <w:pPr>
        <w:shd w:val="clear" w:color="auto" w:fill="FFFFFF"/>
        <w:spacing w:after="0" w:line="240" w:lineRule="auto"/>
        <w:rPr>
          <w:rFonts w:ascii="Verdana" w:hAnsi="Verdana" w:cs="Arial"/>
          <w:b/>
          <w:sz w:val="29"/>
          <w:szCs w:val="29"/>
        </w:rPr>
      </w:pPr>
      <w:r w:rsidRPr="00D90B64">
        <w:rPr>
          <w:rFonts w:ascii="Verdana" w:hAnsi="Verdana" w:cs="Arial"/>
          <w:b/>
          <w:sz w:val="29"/>
          <w:szCs w:val="29"/>
        </w:rPr>
        <w:t xml:space="preserve">UTILITIES </w:t>
      </w:r>
    </w:p>
    <w:p w:rsidR="00D90B64" w:rsidRDefault="00B4166D" w:rsidP="00B4166D">
      <w:pPr>
        <w:shd w:val="clear" w:color="auto" w:fill="FFFFFF"/>
        <w:spacing w:after="0" w:line="240" w:lineRule="auto"/>
        <w:rPr>
          <w:rFonts w:ascii="Arial" w:hAnsi="Arial" w:cs="Arial"/>
          <w:sz w:val="20"/>
          <w:szCs w:val="20"/>
        </w:rPr>
      </w:pPr>
      <w:r>
        <w:rPr>
          <w:rFonts w:ascii="Arial" w:hAnsi="Arial" w:cs="Arial"/>
          <w:sz w:val="20"/>
          <w:szCs w:val="20"/>
        </w:rPr>
        <w:t xml:space="preserve"> </w:t>
      </w:r>
    </w:p>
    <w:p w:rsidR="00B4166D" w:rsidRDefault="00B4166D" w:rsidP="00B4166D">
      <w:pPr>
        <w:shd w:val="clear" w:color="auto" w:fill="FFFFFF"/>
        <w:spacing w:after="0" w:line="240" w:lineRule="auto"/>
        <w:rPr>
          <w:rFonts w:ascii="Arial" w:hAnsi="Arial" w:cs="Arial"/>
          <w:sz w:val="20"/>
          <w:szCs w:val="20"/>
        </w:rPr>
      </w:pPr>
      <w:r>
        <w:rPr>
          <w:rFonts w:ascii="Arial" w:hAnsi="Arial" w:cs="Arial"/>
          <w:sz w:val="20"/>
          <w:szCs w:val="20"/>
        </w:rPr>
        <w:t xml:space="preserve">The Electricity and Water are currently connected for your convenience. Please transfer the services within 48 hours to avoid an interruption in service.  </w:t>
      </w:r>
    </w:p>
    <w:p w:rsidR="00B4166D" w:rsidRDefault="00B4166D" w:rsidP="00B4166D">
      <w:pPr>
        <w:shd w:val="clear" w:color="auto" w:fill="FFFFFF"/>
        <w:spacing w:after="0" w:line="240" w:lineRule="auto"/>
        <w:rPr>
          <w:rFonts w:ascii="Arial" w:hAnsi="Arial" w:cs="Arial"/>
          <w:sz w:val="20"/>
          <w:szCs w:val="20"/>
          <w:u w:val="single"/>
        </w:rPr>
      </w:pPr>
    </w:p>
    <w:p w:rsidR="00B4166D" w:rsidRPr="00D67AC4" w:rsidRDefault="00B4166D" w:rsidP="00B4166D">
      <w:pPr>
        <w:shd w:val="clear" w:color="auto" w:fill="FFFFFF"/>
        <w:spacing w:after="0" w:line="240" w:lineRule="auto"/>
        <w:rPr>
          <w:rFonts w:ascii="Arial" w:hAnsi="Arial" w:cs="Arial"/>
          <w:b/>
          <w:sz w:val="20"/>
          <w:szCs w:val="20"/>
        </w:rPr>
      </w:pPr>
      <w:r w:rsidRPr="00D67AC4">
        <w:rPr>
          <w:rFonts w:ascii="Arial" w:hAnsi="Arial" w:cs="Arial"/>
          <w:b/>
          <w:sz w:val="20"/>
          <w:szCs w:val="20"/>
          <w:u w:val="single"/>
        </w:rPr>
        <w:t xml:space="preserve">Clarksville, TN </w:t>
      </w:r>
      <w:r w:rsidRPr="00D67AC4">
        <w:rPr>
          <w:rFonts w:ascii="Arial" w:hAnsi="Arial" w:cs="Arial"/>
          <w:b/>
          <w:sz w:val="20"/>
          <w:szCs w:val="20"/>
          <w:u w:val="single"/>
        </w:rPr>
        <w:tab/>
      </w:r>
      <w:r w:rsidRPr="00D67AC4">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67AC4">
        <w:rPr>
          <w:rFonts w:ascii="Arial" w:hAnsi="Arial" w:cs="Arial"/>
          <w:b/>
          <w:sz w:val="20"/>
          <w:szCs w:val="20"/>
          <w:u w:val="single"/>
        </w:rPr>
        <w:t>Trash Pick-Up</w:t>
      </w:r>
      <w:r w:rsidRPr="00D67AC4">
        <w:rPr>
          <w:rFonts w:ascii="Arial" w:hAnsi="Arial" w:cs="Arial"/>
          <w:b/>
          <w:sz w:val="20"/>
          <w:szCs w:val="20"/>
        </w:rPr>
        <w:t xml:space="preserve">     </w:t>
      </w:r>
    </w:p>
    <w:p w:rsidR="00B4166D" w:rsidRPr="00D67AC4" w:rsidRDefault="00B4166D" w:rsidP="00B4166D">
      <w:pPr>
        <w:shd w:val="clear" w:color="auto" w:fill="FFFFFF"/>
        <w:spacing w:after="0" w:line="240" w:lineRule="auto"/>
        <w:rPr>
          <w:rFonts w:ascii="Arial" w:hAnsi="Arial" w:cs="Arial"/>
          <w:sz w:val="20"/>
          <w:szCs w:val="20"/>
          <w:u w:val="single"/>
        </w:rPr>
      </w:pPr>
      <w:r w:rsidRPr="00FF5870">
        <w:rPr>
          <w:rFonts w:ascii="Arial" w:hAnsi="Arial" w:cs="Arial"/>
          <w:sz w:val="20"/>
          <w:szCs w:val="20"/>
        </w:rPr>
        <w:t>Clarksville Gas &amp; Water (931) 645-7400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Outlaw Disposal (931) 431-7944</w:t>
      </w:r>
    </w:p>
    <w:p w:rsidR="00B4166D" w:rsidRDefault="00B4166D" w:rsidP="00B4166D">
      <w:pPr>
        <w:shd w:val="clear" w:color="auto" w:fill="FFFFFF"/>
        <w:spacing w:after="0" w:line="240" w:lineRule="auto"/>
        <w:rPr>
          <w:rFonts w:ascii="Arial" w:hAnsi="Arial" w:cs="Arial"/>
          <w:sz w:val="20"/>
          <w:szCs w:val="20"/>
        </w:rPr>
      </w:pPr>
      <w:r w:rsidRPr="00FF5870">
        <w:rPr>
          <w:rFonts w:ascii="Arial" w:hAnsi="Arial" w:cs="Arial"/>
          <w:sz w:val="20"/>
          <w:szCs w:val="20"/>
        </w:rPr>
        <w:t>Clarksville Dept. Electricity (931) 648-8151</w:t>
      </w:r>
    </w:p>
    <w:p w:rsidR="00B4166D" w:rsidRDefault="00B4166D" w:rsidP="00B4166D">
      <w:pPr>
        <w:shd w:val="clear" w:color="auto" w:fill="FFFFFF"/>
        <w:spacing w:after="0" w:line="240" w:lineRule="auto"/>
        <w:rPr>
          <w:b/>
          <w:u w:val="single"/>
        </w:rPr>
      </w:pPr>
    </w:p>
    <w:p w:rsidR="00B4166D" w:rsidRPr="00D67AC4" w:rsidRDefault="00B4166D" w:rsidP="00B4166D">
      <w:pPr>
        <w:shd w:val="clear" w:color="auto" w:fill="FFFFFF"/>
        <w:spacing w:after="0" w:line="240" w:lineRule="auto"/>
        <w:rPr>
          <w:rFonts w:ascii="Arial" w:hAnsi="Arial" w:cs="Arial"/>
          <w:sz w:val="20"/>
          <w:szCs w:val="20"/>
          <w:u w:val="single"/>
        </w:rPr>
      </w:pPr>
      <w:r w:rsidRPr="00D67AC4">
        <w:rPr>
          <w:b/>
          <w:u w:val="single"/>
        </w:rPr>
        <w:t xml:space="preserve">Oak </w:t>
      </w:r>
      <w:r>
        <w:rPr>
          <w:b/>
          <w:u w:val="single"/>
        </w:rPr>
        <w:t>Grove, KY</w:t>
      </w:r>
    </w:p>
    <w:p w:rsidR="00B4166D" w:rsidRDefault="00B4166D" w:rsidP="00B4166D">
      <w:pPr>
        <w:shd w:val="clear" w:color="auto" w:fill="FFFFFF"/>
        <w:spacing w:after="0" w:line="240" w:lineRule="auto"/>
      </w:pPr>
      <w:r w:rsidRPr="00FF5870">
        <w:t xml:space="preserve">Oak Grove Water </w:t>
      </w:r>
      <w:r>
        <w:t>(</w:t>
      </w:r>
      <w:r w:rsidRPr="00FF5870">
        <w:t>270) 439-5433</w:t>
      </w:r>
      <w:r>
        <w:tab/>
      </w:r>
      <w:r>
        <w:tab/>
      </w:r>
    </w:p>
    <w:p w:rsidR="00B4166D" w:rsidRDefault="00B4166D" w:rsidP="00B4166D">
      <w:pPr>
        <w:shd w:val="clear" w:color="auto" w:fill="FFFFFF"/>
        <w:spacing w:after="0" w:line="240" w:lineRule="auto"/>
      </w:pPr>
      <w:r>
        <w:t xml:space="preserve">Pennyrile Electric </w:t>
      </w:r>
      <w:r w:rsidRPr="00FF5870">
        <w:t>(270) 886-2555</w:t>
      </w:r>
    </w:p>
    <w:p w:rsidR="00B4166D" w:rsidRDefault="00B4166D" w:rsidP="00B4166D">
      <w:pPr>
        <w:shd w:val="clear" w:color="auto" w:fill="FFFFFF"/>
        <w:spacing w:after="0" w:line="240" w:lineRule="auto"/>
        <w:rPr>
          <w:b/>
          <w:u w:val="single"/>
        </w:rPr>
      </w:pPr>
    </w:p>
    <w:p w:rsidR="00AF74FE" w:rsidRDefault="00AF74FE" w:rsidP="00B4166D">
      <w:pPr>
        <w:shd w:val="clear" w:color="auto" w:fill="FFFFFF"/>
        <w:spacing w:after="0" w:line="240" w:lineRule="auto"/>
      </w:pPr>
    </w:p>
    <w:p w:rsidR="00AF74FE" w:rsidRPr="00D90B64" w:rsidRDefault="00AF74FE" w:rsidP="00AF74FE">
      <w:pPr>
        <w:pStyle w:val="Title"/>
        <w:rPr>
          <w:rFonts w:ascii="Verdana" w:hAnsi="Verdana"/>
          <w:b/>
          <w:color w:val="FF0000"/>
          <w:sz w:val="29"/>
          <w:szCs w:val="29"/>
        </w:rPr>
      </w:pPr>
      <w:r w:rsidRPr="00D90B64">
        <w:rPr>
          <w:rFonts w:ascii="Verdana" w:hAnsi="Verdana"/>
          <w:b/>
          <w:color w:val="FF0000"/>
          <w:sz w:val="29"/>
          <w:szCs w:val="29"/>
        </w:rPr>
        <w:t>In Case of Emergency</w:t>
      </w:r>
    </w:p>
    <w:p w:rsidR="00BA1E01" w:rsidRDefault="00BA1E01" w:rsidP="00AF74FE">
      <w:pPr>
        <w:pStyle w:val="Title"/>
        <w:rPr>
          <w:rFonts w:ascii="Arial" w:hAnsi="Arial" w:cs="Arial"/>
          <w:sz w:val="20"/>
          <w:szCs w:val="20"/>
        </w:rPr>
      </w:pPr>
      <w:r>
        <w:rPr>
          <w:rFonts w:ascii="Arial" w:hAnsi="Arial" w:cs="Arial"/>
          <w:sz w:val="20"/>
          <w:szCs w:val="20"/>
        </w:rPr>
        <w:t xml:space="preserve">In case of an emergency always </w:t>
      </w:r>
      <w:r w:rsidR="000B0788">
        <w:rPr>
          <w:rFonts w:ascii="Arial" w:hAnsi="Arial" w:cs="Arial"/>
          <w:sz w:val="20"/>
          <w:szCs w:val="20"/>
        </w:rPr>
        <w:t>dial 911</w:t>
      </w:r>
      <w:r>
        <w:rPr>
          <w:rFonts w:ascii="Arial" w:hAnsi="Arial" w:cs="Arial"/>
          <w:sz w:val="20"/>
          <w:szCs w:val="20"/>
        </w:rPr>
        <w:t xml:space="preserve">. </w:t>
      </w:r>
    </w:p>
    <w:p w:rsidR="00BA1E01" w:rsidRDefault="00BA1E01" w:rsidP="00AF74FE">
      <w:pPr>
        <w:pStyle w:val="Title"/>
        <w:rPr>
          <w:rFonts w:ascii="Arial" w:hAnsi="Arial" w:cs="Arial"/>
          <w:sz w:val="20"/>
          <w:szCs w:val="20"/>
        </w:rPr>
      </w:pPr>
    </w:p>
    <w:p w:rsidR="00BA1E01" w:rsidRDefault="00AF74FE" w:rsidP="00AF74FE">
      <w:pPr>
        <w:pStyle w:val="Title"/>
        <w:rPr>
          <w:rFonts w:ascii="Arial" w:hAnsi="Arial" w:cs="Arial"/>
          <w:sz w:val="20"/>
          <w:szCs w:val="20"/>
        </w:rPr>
      </w:pPr>
      <w:r w:rsidRPr="00BA1E01">
        <w:rPr>
          <w:rFonts w:ascii="Arial" w:hAnsi="Arial" w:cs="Arial"/>
          <w:sz w:val="20"/>
          <w:szCs w:val="20"/>
        </w:rPr>
        <w:t>If you have a plumbing or electrical emergency after hours please send a text to (615) 593-3023</w:t>
      </w:r>
      <w:r w:rsidR="00BA1E01" w:rsidRPr="00BA1E01">
        <w:rPr>
          <w:rFonts w:ascii="Arial" w:hAnsi="Arial" w:cs="Arial"/>
          <w:sz w:val="20"/>
          <w:szCs w:val="20"/>
        </w:rPr>
        <w:t>.</w:t>
      </w:r>
    </w:p>
    <w:p w:rsidR="00076DD9" w:rsidRPr="00D90B64" w:rsidRDefault="00BA1E01" w:rsidP="00D90B64">
      <w:pPr>
        <w:pStyle w:val="Title"/>
        <w:rPr>
          <w:rFonts w:ascii="Arial" w:hAnsi="Arial" w:cs="Arial"/>
          <w:color w:val="FF0000"/>
          <w:sz w:val="20"/>
          <w:szCs w:val="20"/>
        </w:rPr>
      </w:pPr>
      <w:r w:rsidRPr="00BA1E01">
        <w:rPr>
          <w:rFonts w:ascii="Arial" w:hAnsi="Arial" w:cs="Arial"/>
          <w:sz w:val="20"/>
          <w:szCs w:val="20"/>
        </w:rPr>
        <w:t xml:space="preserve">Please include your address and a detailed description of the problem. </w:t>
      </w:r>
      <w:r w:rsidR="00B4166D" w:rsidRPr="00BA1E01">
        <w:rPr>
          <w:rFonts w:ascii="Arial" w:hAnsi="Arial" w:cs="Arial"/>
          <w:sz w:val="20"/>
          <w:szCs w:val="20"/>
        </w:rPr>
        <w:br w:type="page"/>
      </w:r>
      <w:r w:rsidR="00076DD9" w:rsidRPr="00D90B64">
        <w:rPr>
          <w:rFonts w:ascii="Arial" w:eastAsia="Times New Roman" w:hAnsi="Arial" w:cs="Arial"/>
          <w:b/>
          <w:color w:val="000000"/>
          <w:sz w:val="29"/>
          <w:szCs w:val="29"/>
        </w:rPr>
        <w:lastRenderedPageBreak/>
        <w:t>MAINTENANCE</w:t>
      </w:r>
    </w:p>
    <w:p w:rsidR="00B45336" w:rsidRPr="00330DEA" w:rsidRDefault="005E001A" w:rsidP="002435C7">
      <w:pPr>
        <w:shd w:val="clear" w:color="auto" w:fill="FFFFFF"/>
        <w:spacing w:after="150" w:line="240" w:lineRule="auto"/>
        <w:rPr>
          <w:rFonts w:ascii="Arial" w:eastAsia="Times New Roman" w:hAnsi="Arial" w:cs="Arial"/>
          <w:color w:val="000000"/>
          <w:sz w:val="20"/>
          <w:szCs w:val="20"/>
        </w:rPr>
      </w:pPr>
      <w:r w:rsidRPr="00330DEA">
        <w:rPr>
          <w:rFonts w:ascii="Arial" w:eastAsia="Times New Roman" w:hAnsi="Arial" w:cs="Arial"/>
          <w:color w:val="000000"/>
          <w:sz w:val="20"/>
          <w:szCs w:val="20"/>
        </w:rPr>
        <w:t xml:space="preserve">Many </w:t>
      </w:r>
      <w:r w:rsidR="00B356B3" w:rsidRPr="00330DEA">
        <w:rPr>
          <w:rFonts w:ascii="Arial" w:eastAsia="Times New Roman" w:hAnsi="Arial" w:cs="Arial"/>
          <w:color w:val="000000"/>
          <w:sz w:val="20"/>
          <w:szCs w:val="20"/>
        </w:rPr>
        <w:t>problems can be eliminated with a little</w:t>
      </w:r>
      <w:r w:rsidR="008D4AB6" w:rsidRPr="00330DEA">
        <w:rPr>
          <w:rFonts w:ascii="Arial" w:eastAsia="Times New Roman" w:hAnsi="Arial" w:cs="Arial"/>
          <w:color w:val="000000"/>
          <w:sz w:val="20"/>
          <w:szCs w:val="20"/>
        </w:rPr>
        <w:t xml:space="preserve"> troubleshooting. It is important to troubleshoot, to avoid service fees from technicians</w:t>
      </w:r>
      <w:r w:rsidR="00B6667C" w:rsidRPr="00330DEA">
        <w:rPr>
          <w:rFonts w:ascii="Arial" w:eastAsia="Times New Roman" w:hAnsi="Arial" w:cs="Arial"/>
          <w:color w:val="000000"/>
          <w:sz w:val="20"/>
          <w:szCs w:val="20"/>
        </w:rPr>
        <w:t xml:space="preserve">. </w:t>
      </w:r>
    </w:p>
    <w:p w:rsidR="00B45336" w:rsidRPr="00330DEA" w:rsidRDefault="00B45336" w:rsidP="00B6667C">
      <w:pPr>
        <w:shd w:val="clear" w:color="auto" w:fill="FFFFFF"/>
        <w:spacing w:after="0" w:line="240" w:lineRule="auto"/>
        <w:rPr>
          <w:rFonts w:ascii="Arial" w:eastAsia="Times New Roman" w:hAnsi="Arial" w:cs="Arial"/>
          <w:b/>
          <w:color w:val="000000"/>
          <w:sz w:val="20"/>
          <w:szCs w:val="20"/>
          <w:u w:val="single"/>
        </w:rPr>
      </w:pPr>
    </w:p>
    <w:p w:rsidR="00A30B0A" w:rsidRPr="00330DEA" w:rsidRDefault="00076DD9" w:rsidP="00B6667C">
      <w:pPr>
        <w:shd w:val="clear" w:color="auto" w:fill="FFFFFF"/>
        <w:spacing w:after="0" w:line="240" w:lineRule="auto"/>
        <w:rPr>
          <w:rFonts w:ascii="Arial" w:eastAsia="Times New Roman" w:hAnsi="Arial" w:cs="Arial"/>
          <w:i/>
          <w:color w:val="C0504D" w:themeColor="accent2"/>
          <w:sz w:val="20"/>
          <w:szCs w:val="20"/>
        </w:rPr>
      </w:pPr>
      <w:r w:rsidRPr="00D90B64">
        <w:rPr>
          <w:rFonts w:ascii="Arial" w:eastAsia="Times New Roman" w:hAnsi="Arial" w:cs="Arial"/>
          <w:b/>
          <w:color w:val="000000"/>
          <w:sz w:val="29"/>
          <w:szCs w:val="29"/>
        </w:rPr>
        <w:t>PLUMBING</w:t>
      </w:r>
      <w:r w:rsidRPr="00D90B64">
        <w:rPr>
          <w:rFonts w:ascii="Arial" w:eastAsia="Times New Roman" w:hAnsi="Arial" w:cs="Arial"/>
          <w:b/>
          <w:color w:val="000000"/>
          <w:sz w:val="20"/>
          <w:szCs w:val="20"/>
        </w:rPr>
        <w:t xml:space="preserve"> </w:t>
      </w:r>
      <w:r w:rsidRPr="00330DEA">
        <w:rPr>
          <w:rFonts w:ascii="Arial" w:eastAsia="Times New Roman" w:hAnsi="Arial" w:cs="Arial"/>
          <w:i/>
          <w:color w:val="C0504D" w:themeColor="accent2"/>
          <w:sz w:val="20"/>
          <w:szCs w:val="20"/>
        </w:rPr>
        <w:t>Please</w:t>
      </w:r>
      <w:r w:rsidR="00A30B0A" w:rsidRPr="00330DEA">
        <w:rPr>
          <w:rFonts w:ascii="Arial" w:eastAsia="Times New Roman" w:hAnsi="Arial" w:cs="Arial"/>
          <w:i/>
          <w:color w:val="C0504D" w:themeColor="accent2"/>
          <w:sz w:val="20"/>
          <w:szCs w:val="20"/>
        </w:rPr>
        <w:t xml:space="preserve"> troubleshoot using only the following methods. Do not attempt to fix or </w:t>
      </w:r>
      <w:r w:rsidR="00B45336" w:rsidRPr="00330DEA">
        <w:rPr>
          <w:rFonts w:ascii="Arial" w:eastAsia="Times New Roman" w:hAnsi="Arial" w:cs="Arial"/>
          <w:i/>
          <w:color w:val="C0504D" w:themeColor="accent2"/>
          <w:sz w:val="20"/>
          <w:szCs w:val="20"/>
        </w:rPr>
        <w:t>make any changes to your plumbing</w:t>
      </w:r>
      <w:r w:rsidR="00A30B0A" w:rsidRPr="00330DEA">
        <w:rPr>
          <w:rFonts w:ascii="Arial" w:eastAsia="Times New Roman" w:hAnsi="Arial" w:cs="Arial"/>
          <w:i/>
          <w:color w:val="C0504D" w:themeColor="accent2"/>
          <w:sz w:val="20"/>
          <w:szCs w:val="20"/>
        </w:rPr>
        <w:t xml:space="preserve"> without a Licensed Plumber, this is danger</w:t>
      </w:r>
      <w:r w:rsidR="0066750E">
        <w:rPr>
          <w:rFonts w:ascii="Arial" w:eastAsia="Times New Roman" w:hAnsi="Arial" w:cs="Arial"/>
          <w:i/>
          <w:color w:val="C0504D" w:themeColor="accent2"/>
          <w:sz w:val="20"/>
          <w:szCs w:val="20"/>
        </w:rPr>
        <w:t>ous to you and your home and may</w:t>
      </w:r>
      <w:r w:rsidR="00A30B0A" w:rsidRPr="00330DEA">
        <w:rPr>
          <w:rFonts w:ascii="Arial" w:eastAsia="Times New Roman" w:hAnsi="Arial" w:cs="Arial"/>
          <w:i/>
          <w:color w:val="C0504D" w:themeColor="accent2"/>
          <w:sz w:val="20"/>
          <w:szCs w:val="20"/>
        </w:rPr>
        <w:t xml:space="preserve"> void your warranty</w:t>
      </w:r>
      <w:r w:rsidR="00B45336" w:rsidRPr="00330DEA">
        <w:rPr>
          <w:rFonts w:ascii="Arial" w:eastAsia="Times New Roman" w:hAnsi="Arial" w:cs="Arial"/>
          <w:i/>
          <w:color w:val="C0504D" w:themeColor="accent2"/>
          <w:sz w:val="20"/>
          <w:szCs w:val="20"/>
        </w:rPr>
        <w:t>.</w:t>
      </w:r>
    </w:p>
    <w:p w:rsidR="00B45336" w:rsidRPr="00330DEA" w:rsidRDefault="00B45336" w:rsidP="00B6667C">
      <w:pPr>
        <w:shd w:val="clear" w:color="auto" w:fill="FFFFFF"/>
        <w:spacing w:after="0" w:line="240" w:lineRule="auto"/>
        <w:rPr>
          <w:rFonts w:ascii="Arial" w:eastAsia="Times New Roman" w:hAnsi="Arial" w:cs="Arial"/>
          <w:color w:val="000000"/>
          <w:sz w:val="20"/>
          <w:szCs w:val="20"/>
        </w:rPr>
      </w:pPr>
    </w:p>
    <w:p w:rsidR="00411E78" w:rsidRPr="00D90B64" w:rsidRDefault="00411E78" w:rsidP="00D90B64">
      <w:pPr>
        <w:shd w:val="clear" w:color="auto" w:fill="FFFFFF"/>
        <w:spacing w:after="150" w:line="240" w:lineRule="auto"/>
        <w:rPr>
          <w:rFonts w:ascii="Arial" w:eastAsia="Times New Roman" w:hAnsi="Arial" w:cs="Arial"/>
          <w:color w:val="000000"/>
          <w:sz w:val="20"/>
          <w:szCs w:val="20"/>
        </w:rPr>
      </w:pPr>
      <w:r w:rsidRPr="00D90B64">
        <w:rPr>
          <w:rFonts w:ascii="Verdana" w:hAnsi="Verdana"/>
          <w:b/>
          <w:noProof/>
          <w:sz w:val="29"/>
          <w:szCs w:val="29"/>
        </w:rPr>
        <w:drawing>
          <wp:inline distT="0" distB="0" distL="0" distR="0">
            <wp:extent cx="156845" cy="234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of-the-day-bulb-(pn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845" cy="234315"/>
                    </a:xfrm>
                    <a:prstGeom prst="rect">
                      <a:avLst/>
                    </a:prstGeom>
                  </pic:spPr>
                </pic:pic>
              </a:graphicData>
            </a:graphic>
          </wp:inline>
        </w:drawing>
      </w:r>
      <w:r w:rsidR="00D90B64">
        <w:rPr>
          <w:rFonts w:ascii="Arial" w:eastAsia="Times New Roman" w:hAnsi="Arial" w:cs="Arial"/>
          <w:color w:val="548DD4" w:themeColor="text2" w:themeTint="99"/>
          <w:sz w:val="20"/>
          <w:szCs w:val="20"/>
        </w:rPr>
        <w:t xml:space="preserve"> </w:t>
      </w:r>
      <w:r w:rsidRPr="00D90B64">
        <w:rPr>
          <w:rFonts w:ascii="Arial" w:eastAsia="Times New Roman" w:hAnsi="Arial" w:cs="Arial"/>
          <w:color w:val="548DD4" w:themeColor="text2" w:themeTint="99"/>
          <w:sz w:val="20"/>
          <w:szCs w:val="20"/>
        </w:rPr>
        <w:t>When you move in, place a paper towel under all sinks to check for any water leaks</w:t>
      </w:r>
    </w:p>
    <w:p w:rsidR="00411E78" w:rsidRPr="00411E78" w:rsidRDefault="00411E78" w:rsidP="00411E78">
      <w:pPr>
        <w:pStyle w:val="ListParagraph"/>
        <w:shd w:val="clear" w:color="auto" w:fill="FFFFFF"/>
        <w:spacing w:after="150" w:line="240" w:lineRule="auto"/>
        <w:rPr>
          <w:rFonts w:ascii="Arial" w:eastAsia="Times New Roman" w:hAnsi="Arial" w:cs="Arial"/>
          <w:color w:val="000000"/>
          <w:sz w:val="20"/>
          <w:szCs w:val="20"/>
        </w:rPr>
      </w:pPr>
    </w:p>
    <w:p w:rsidR="00F36B7B" w:rsidRPr="00330DEA" w:rsidRDefault="00A30B0A" w:rsidP="00A30B0A">
      <w:pPr>
        <w:pStyle w:val="ListParagraph"/>
        <w:numPr>
          <w:ilvl w:val="0"/>
          <w:numId w:val="4"/>
        </w:numPr>
        <w:shd w:val="clear" w:color="auto" w:fill="FFFFFF"/>
        <w:spacing w:after="150" w:line="240" w:lineRule="auto"/>
        <w:rPr>
          <w:rFonts w:ascii="Arial" w:eastAsia="Times New Roman" w:hAnsi="Arial" w:cs="Arial"/>
          <w:color w:val="000000"/>
          <w:sz w:val="20"/>
          <w:szCs w:val="20"/>
        </w:rPr>
      </w:pPr>
      <w:r w:rsidRPr="00330DEA">
        <w:rPr>
          <w:rFonts w:ascii="Arial" w:eastAsia="Times New Roman" w:hAnsi="Arial" w:cs="Arial"/>
          <w:color w:val="000000"/>
          <w:sz w:val="20"/>
          <w:szCs w:val="20"/>
          <w:u w:val="single"/>
        </w:rPr>
        <w:t>If</w:t>
      </w:r>
      <w:r w:rsidR="00DC468A" w:rsidRPr="00330DEA">
        <w:rPr>
          <w:rFonts w:ascii="Arial" w:eastAsia="Times New Roman" w:hAnsi="Arial" w:cs="Arial"/>
          <w:color w:val="000000"/>
          <w:sz w:val="20"/>
          <w:szCs w:val="20"/>
          <w:u w:val="single"/>
        </w:rPr>
        <w:t xml:space="preserve"> you suspect a water leak</w:t>
      </w:r>
      <w:r w:rsidR="00DC468A" w:rsidRPr="00330DEA">
        <w:rPr>
          <w:rFonts w:ascii="Arial" w:eastAsia="Times New Roman" w:hAnsi="Arial" w:cs="Arial"/>
          <w:color w:val="000000"/>
          <w:sz w:val="20"/>
          <w:szCs w:val="20"/>
        </w:rPr>
        <w:t xml:space="preserve">: Turn off water supply to the area. Abstain from using that area until a plumber has evaluated </w:t>
      </w:r>
      <w:r w:rsidR="00B356B3" w:rsidRPr="00330DEA">
        <w:rPr>
          <w:rFonts w:ascii="Arial" w:eastAsia="Times New Roman" w:hAnsi="Arial" w:cs="Arial"/>
          <w:color w:val="000000"/>
          <w:sz w:val="20"/>
          <w:szCs w:val="20"/>
        </w:rPr>
        <w:t xml:space="preserve">the issue. Submit your warranty request in writing to </w:t>
      </w:r>
      <w:hyperlink r:id="rId11" w:history="1">
        <w:r w:rsidR="00B356B3" w:rsidRPr="00330DEA">
          <w:rPr>
            <w:rStyle w:val="Hyperlink"/>
            <w:rFonts w:ascii="Arial" w:eastAsia="Times New Roman" w:hAnsi="Arial" w:cs="Arial"/>
            <w:sz w:val="20"/>
            <w:szCs w:val="20"/>
          </w:rPr>
          <w:t>warranty@billmacehomes.com</w:t>
        </w:r>
      </w:hyperlink>
      <w:r w:rsidR="00B356B3" w:rsidRPr="00330DEA">
        <w:rPr>
          <w:rFonts w:ascii="Arial" w:eastAsia="Times New Roman" w:hAnsi="Arial" w:cs="Arial"/>
          <w:color w:val="000000"/>
          <w:sz w:val="20"/>
          <w:szCs w:val="20"/>
        </w:rPr>
        <w:t xml:space="preserve"> and make sure to provide all information requested. Warranty requests may not be made via phone.  If the problem is a manu</w:t>
      </w:r>
      <w:r w:rsidR="00F36B7B" w:rsidRPr="00330DEA">
        <w:rPr>
          <w:rFonts w:ascii="Arial" w:eastAsia="Times New Roman" w:hAnsi="Arial" w:cs="Arial"/>
          <w:color w:val="000000"/>
          <w:sz w:val="20"/>
          <w:szCs w:val="20"/>
        </w:rPr>
        <w:t xml:space="preserve">facturer or workmanship defect </w:t>
      </w:r>
      <w:r w:rsidR="00B356B3" w:rsidRPr="00330DEA">
        <w:rPr>
          <w:rFonts w:ascii="Arial" w:eastAsia="Times New Roman" w:hAnsi="Arial" w:cs="Arial"/>
          <w:color w:val="000000"/>
          <w:sz w:val="20"/>
          <w:szCs w:val="20"/>
        </w:rPr>
        <w:t xml:space="preserve">the plumbers will not charge you a service </w:t>
      </w:r>
      <w:r w:rsidR="00F36B7B" w:rsidRPr="00330DEA">
        <w:rPr>
          <w:rFonts w:ascii="Arial" w:eastAsia="Times New Roman" w:hAnsi="Arial" w:cs="Arial"/>
          <w:color w:val="000000"/>
          <w:sz w:val="20"/>
          <w:szCs w:val="20"/>
        </w:rPr>
        <w:t>fee. Take</w:t>
      </w:r>
      <w:r w:rsidR="005E001A" w:rsidRPr="00330DEA">
        <w:rPr>
          <w:rFonts w:ascii="Arial" w:eastAsia="Times New Roman" w:hAnsi="Arial" w:cs="Arial"/>
          <w:color w:val="000000"/>
          <w:sz w:val="20"/>
          <w:szCs w:val="20"/>
        </w:rPr>
        <w:t xml:space="preserve"> time upon move-in </w:t>
      </w:r>
      <w:r w:rsidR="00F36B7B" w:rsidRPr="00330DEA">
        <w:rPr>
          <w:rFonts w:ascii="Arial" w:eastAsia="Times New Roman" w:hAnsi="Arial" w:cs="Arial"/>
          <w:color w:val="000000"/>
          <w:sz w:val="20"/>
          <w:szCs w:val="20"/>
        </w:rPr>
        <w:t xml:space="preserve">to locate your shut off valves for the Main supply as well as individual </w:t>
      </w:r>
      <w:r w:rsidR="0066750E" w:rsidRPr="00330DEA">
        <w:rPr>
          <w:rFonts w:ascii="Arial" w:eastAsia="Times New Roman" w:hAnsi="Arial" w:cs="Arial"/>
          <w:color w:val="000000"/>
          <w:sz w:val="20"/>
          <w:szCs w:val="20"/>
        </w:rPr>
        <w:t>fixtures.</w:t>
      </w:r>
      <w:r w:rsidR="0066750E">
        <w:rPr>
          <w:rFonts w:ascii="Arial" w:eastAsia="Times New Roman" w:hAnsi="Arial" w:cs="Arial"/>
          <w:color w:val="000000"/>
          <w:sz w:val="20"/>
          <w:szCs w:val="20"/>
        </w:rPr>
        <w:t xml:space="preserve"> Main</w:t>
      </w:r>
      <w:r w:rsidR="00FF2F6A">
        <w:rPr>
          <w:rFonts w:ascii="Arial" w:eastAsia="Times New Roman" w:hAnsi="Arial" w:cs="Arial"/>
          <w:color w:val="000000"/>
          <w:sz w:val="20"/>
          <w:szCs w:val="20"/>
        </w:rPr>
        <w:t xml:space="preserve"> shut offs are located near wat</w:t>
      </w:r>
      <w:r w:rsidR="0066750E">
        <w:rPr>
          <w:rFonts w:ascii="Arial" w:eastAsia="Times New Roman" w:hAnsi="Arial" w:cs="Arial"/>
          <w:color w:val="000000"/>
          <w:sz w:val="20"/>
          <w:szCs w:val="20"/>
        </w:rPr>
        <w:t xml:space="preserve">er heater. </w:t>
      </w:r>
    </w:p>
    <w:p w:rsidR="00824AE1" w:rsidRDefault="00824AE1" w:rsidP="00824AE1">
      <w:pPr>
        <w:pStyle w:val="ListParagraph"/>
        <w:numPr>
          <w:ilvl w:val="0"/>
          <w:numId w:val="4"/>
        </w:numPr>
        <w:shd w:val="clear" w:color="auto" w:fill="FFFFFF"/>
        <w:spacing w:after="0" w:line="240" w:lineRule="auto"/>
        <w:rPr>
          <w:rFonts w:ascii="Arial" w:hAnsi="Arial" w:cs="Arial"/>
          <w:sz w:val="20"/>
          <w:szCs w:val="20"/>
        </w:rPr>
      </w:pPr>
      <w:r w:rsidRPr="00330DEA">
        <w:rPr>
          <w:rFonts w:ascii="Arial" w:eastAsia="Times New Roman" w:hAnsi="Arial" w:cs="Arial"/>
          <w:color w:val="000000"/>
          <w:sz w:val="20"/>
          <w:szCs w:val="20"/>
          <w:u w:val="single"/>
        </w:rPr>
        <w:t xml:space="preserve">Clogged </w:t>
      </w:r>
      <w:r w:rsidR="00411E78" w:rsidRPr="00330DEA">
        <w:rPr>
          <w:rFonts w:ascii="Arial" w:eastAsia="Times New Roman" w:hAnsi="Arial" w:cs="Arial"/>
          <w:color w:val="000000"/>
          <w:sz w:val="20"/>
          <w:szCs w:val="20"/>
          <w:u w:val="single"/>
        </w:rPr>
        <w:t xml:space="preserve">Drains </w:t>
      </w:r>
      <w:r w:rsidR="00411E78" w:rsidRPr="00D369B5">
        <w:rPr>
          <w:rFonts w:ascii="Arial" w:eastAsia="Times New Roman" w:hAnsi="Arial" w:cs="Arial"/>
          <w:color w:val="000000"/>
          <w:sz w:val="20"/>
          <w:szCs w:val="20"/>
        </w:rPr>
        <w:t>Clogged</w:t>
      </w:r>
      <w:r w:rsidR="0066750E" w:rsidRPr="00D369B5">
        <w:rPr>
          <w:rFonts w:ascii="Arial" w:eastAsia="Times New Roman" w:hAnsi="Arial" w:cs="Arial"/>
          <w:color w:val="000000"/>
          <w:sz w:val="20"/>
          <w:szCs w:val="20"/>
        </w:rPr>
        <w:t xml:space="preserve"> </w:t>
      </w:r>
      <w:r w:rsidR="0066750E">
        <w:rPr>
          <w:rFonts w:ascii="Arial" w:eastAsia="Times New Roman" w:hAnsi="Arial" w:cs="Arial"/>
          <w:color w:val="000000"/>
          <w:sz w:val="20"/>
          <w:szCs w:val="20"/>
        </w:rPr>
        <w:t>drains can be avoided by taking great</w:t>
      </w:r>
      <w:r w:rsidRPr="00330DEA">
        <w:rPr>
          <w:rFonts w:ascii="Arial" w:eastAsia="Times New Roman" w:hAnsi="Arial" w:cs="Arial"/>
          <w:color w:val="000000"/>
          <w:sz w:val="20"/>
          <w:szCs w:val="20"/>
        </w:rPr>
        <w:t xml:space="preserve"> car</w:t>
      </w:r>
      <w:r w:rsidR="00411E78">
        <w:rPr>
          <w:rFonts w:ascii="Arial" w:eastAsia="Times New Roman" w:hAnsi="Arial" w:cs="Arial"/>
          <w:color w:val="000000"/>
          <w:sz w:val="20"/>
          <w:szCs w:val="20"/>
        </w:rPr>
        <w:t xml:space="preserve">e in what you put down drains </w:t>
      </w:r>
      <w:r w:rsidRPr="00330DEA">
        <w:rPr>
          <w:rFonts w:ascii="Arial" w:eastAsia="Times New Roman" w:hAnsi="Arial" w:cs="Arial"/>
          <w:color w:val="000000"/>
          <w:sz w:val="20"/>
          <w:szCs w:val="20"/>
        </w:rPr>
        <w:t>especially the kitchen sink drain; the most used and most clogged drain in the house. Clogged drains are not covered by your warranty.</w:t>
      </w:r>
      <w:r w:rsidRPr="00330DEA">
        <w:rPr>
          <w:rFonts w:ascii="Arial" w:hAnsi="Arial" w:cs="Arial"/>
          <w:sz w:val="20"/>
          <w:szCs w:val="20"/>
        </w:rPr>
        <w:t xml:space="preserve"> </w:t>
      </w:r>
    </w:p>
    <w:p w:rsidR="00411E78" w:rsidRPr="00411E78" w:rsidRDefault="00411E78" w:rsidP="00411E78">
      <w:pPr>
        <w:shd w:val="clear" w:color="auto" w:fill="FFFFFF"/>
        <w:spacing w:after="0" w:line="240" w:lineRule="auto"/>
        <w:ind w:left="360"/>
        <w:rPr>
          <w:rFonts w:ascii="Arial" w:hAnsi="Arial" w:cs="Arial"/>
          <w:sz w:val="20"/>
          <w:szCs w:val="20"/>
        </w:rPr>
      </w:pPr>
    </w:p>
    <w:p w:rsidR="00824AE1" w:rsidRPr="00330DEA" w:rsidRDefault="00824AE1" w:rsidP="00824AE1">
      <w:pPr>
        <w:shd w:val="clear" w:color="auto" w:fill="FFFFFF"/>
        <w:spacing w:after="0" w:line="240" w:lineRule="auto"/>
        <w:rPr>
          <w:rFonts w:ascii="Arial" w:hAnsi="Arial" w:cs="Arial"/>
          <w:sz w:val="20"/>
          <w:szCs w:val="20"/>
        </w:rPr>
      </w:pPr>
    </w:p>
    <w:p w:rsidR="006E5F61" w:rsidRPr="00BF6173" w:rsidRDefault="006E5F61" w:rsidP="00A30B0A">
      <w:pPr>
        <w:shd w:val="clear" w:color="auto" w:fill="FFFFFF"/>
        <w:spacing w:after="0" w:line="240" w:lineRule="auto"/>
        <w:rPr>
          <w:rFonts w:ascii="Arial" w:eastAsia="Times New Roman" w:hAnsi="Arial" w:cs="Arial"/>
          <w:b/>
          <w:color w:val="000000"/>
          <w:sz w:val="29"/>
          <w:szCs w:val="29"/>
          <w:u w:val="single"/>
        </w:rPr>
      </w:pPr>
    </w:p>
    <w:p w:rsidR="005E001A" w:rsidRPr="00330DEA" w:rsidRDefault="00A30B0A" w:rsidP="00A30B0A">
      <w:pPr>
        <w:shd w:val="clear" w:color="auto" w:fill="FFFFFF"/>
        <w:spacing w:after="0" w:line="240" w:lineRule="auto"/>
        <w:rPr>
          <w:rFonts w:ascii="Arial" w:hAnsi="Arial" w:cs="Arial"/>
          <w:sz w:val="20"/>
          <w:szCs w:val="20"/>
        </w:rPr>
      </w:pPr>
      <w:r w:rsidRPr="00D90B64">
        <w:rPr>
          <w:rFonts w:ascii="Arial" w:eastAsia="Times New Roman" w:hAnsi="Arial" w:cs="Arial"/>
          <w:b/>
          <w:color w:val="000000"/>
          <w:sz w:val="29"/>
          <w:szCs w:val="29"/>
        </w:rPr>
        <w:t>ELECTRICAL</w:t>
      </w:r>
      <w:r w:rsidRPr="00330DEA">
        <w:rPr>
          <w:rFonts w:ascii="Arial" w:eastAsia="Times New Roman" w:hAnsi="Arial" w:cs="Arial"/>
          <w:b/>
          <w:color w:val="000000"/>
          <w:sz w:val="20"/>
          <w:szCs w:val="20"/>
          <w:u w:val="single"/>
        </w:rPr>
        <w:t xml:space="preserve"> </w:t>
      </w:r>
      <w:r w:rsidRPr="00330DEA">
        <w:rPr>
          <w:rFonts w:ascii="Arial" w:eastAsia="Times New Roman" w:hAnsi="Arial" w:cs="Arial"/>
          <w:i/>
          <w:color w:val="C0504D" w:themeColor="accent2"/>
          <w:sz w:val="20"/>
          <w:szCs w:val="20"/>
        </w:rPr>
        <w:t>Please troubleshoot using only the following methods. Do not attempt to fix or change any electrical wiring without a Licensed Electrician, this is dangero</w:t>
      </w:r>
      <w:r w:rsidR="0066750E">
        <w:rPr>
          <w:rFonts w:ascii="Arial" w:eastAsia="Times New Roman" w:hAnsi="Arial" w:cs="Arial"/>
          <w:i/>
          <w:color w:val="C0504D" w:themeColor="accent2"/>
          <w:sz w:val="20"/>
          <w:szCs w:val="20"/>
        </w:rPr>
        <w:t>us to you and your home and may</w:t>
      </w:r>
      <w:r w:rsidRPr="00330DEA">
        <w:rPr>
          <w:rFonts w:ascii="Arial" w:eastAsia="Times New Roman" w:hAnsi="Arial" w:cs="Arial"/>
          <w:i/>
          <w:color w:val="C0504D" w:themeColor="accent2"/>
          <w:sz w:val="20"/>
          <w:szCs w:val="20"/>
        </w:rPr>
        <w:t xml:space="preserve"> void your warranty</w:t>
      </w:r>
      <w:r w:rsidRPr="00330DEA">
        <w:rPr>
          <w:rFonts w:ascii="Arial" w:eastAsia="Times New Roman" w:hAnsi="Arial" w:cs="Arial"/>
          <w:color w:val="C0504D" w:themeColor="accent2"/>
          <w:sz w:val="20"/>
          <w:szCs w:val="20"/>
        </w:rPr>
        <w:t>.</w:t>
      </w:r>
      <w:r w:rsidRPr="00330DEA">
        <w:rPr>
          <w:rFonts w:ascii="Arial" w:eastAsia="Times New Roman" w:hAnsi="Arial" w:cs="Arial"/>
          <w:b/>
          <w:color w:val="C0504D" w:themeColor="accent2"/>
          <w:sz w:val="20"/>
          <w:szCs w:val="20"/>
          <w:u w:val="single"/>
        </w:rPr>
        <w:t xml:space="preserve"> </w:t>
      </w:r>
    </w:p>
    <w:p w:rsidR="005E001A" w:rsidRPr="00330DEA" w:rsidRDefault="005E001A" w:rsidP="005E001A">
      <w:pPr>
        <w:pStyle w:val="ListParagraph"/>
        <w:rPr>
          <w:rFonts w:ascii="Arial" w:eastAsia="Times New Roman" w:hAnsi="Arial" w:cs="Arial"/>
          <w:b/>
          <w:color w:val="000000"/>
          <w:sz w:val="20"/>
          <w:szCs w:val="20"/>
          <w:u w:val="single"/>
        </w:rPr>
      </w:pPr>
    </w:p>
    <w:p w:rsidR="005E001A" w:rsidRPr="00330DEA" w:rsidRDefault="005E001A" w:rsidP="007F460D">
      <w:pPr>
        <w:pStyle w:val="ListParagraph"/>
        <w:numPr>
          <w:ilvl w:val="0"/>
          <w:numId w:val="4"/>
        </w:numPr>
        <w:shd w:val="clear" w:color="auto" w:fill="FFFFFF"/>
        <w:spacing w:after="0" w:line="240" w:lineRule="auto"/>
        <w:rPr>
          <w:rFonts w:ascii="Arial" w:hAnsi="Arial" w:cs="Arial"/>
          <w:sz w:val="20"/>
          <w:szCs w:val="20"/>
        </w:rPr>
      </w:pPr>
      <w:r w:rsidRPr="00330DEA">
        <w:rPr>
          <w:rFonts w:ascii="Arial" w:eastAsia="Times New Roman" w:hAnsi="Arial" w:cs="Arial"/>
          <w:color w:val="000000"/>
          <w:sz w:val="20"/>
          <w:szCs w:val="20"/>
        </w:rPr>
        <w:t xml:space="preserve"> </w:t>
      </w:r>
      <w:r w:rsidR="00A30B0A" w:rsidRPr="00330DEA">
        <w:rPr>
          <w:rFonts w:ascii="Arial" w:eastAsia="Times New Roman" w:hAnsi="Arial" w:cs="Arial"/>
          <w:color w:val="000000"/>
          <w:sz w:val="20"/>
          <w:szCs w:val="20"/>
          <w:u w:val="single"/>
        </w:rPr>
        <w:t>If</w:t>
      </w:r>
      <w:r w:rsidR="001F0787" w:rsidRPr="00330DEA">
        <w:rPr>
          <w:rFonts w:ascii="Arial" w:eastAsia="Times New Roman" w:hAnsi="Arial" w:cs="Arial"/>
          <w:color w:val="000000"/>
          <w:sz w:val="20"/>
          <w:szCs w:val="20"/>
          <w:u w:val="single"/>
        </w:rPr>
        <w:t xml:space="preserve"> you have one or more electrical outlets or </w:t>
      </w:r>
      <w:r w:rsidR="00F36B7B" w:rsidRPr="00330DEA">
        <w:rPr>
          <w:rFonts w:ascii="Arial" w:eastAsia="Times New Roman" w:hAnsi="Arial" w:cs="Arial"/>
          <w:color w:val="000000"/>
          <w:sz w:val="20"/>
          <w:szCs w:val="20"/>
          <w:u w:val="single"/>
        </w:rPr>
        <w:t xml:space="preserve">a </w:t>
      </w:r>
      <w:r w:rsidR="001F0787" w:rsidRPr="00330DEA">
        <w:rPr>
          <w:rFonts w:ascii="Arial" w:eastAsia="Times New Roman" w:hAnsi="Arial" w:cs="Arial"/>
          <w:color w:val="000000"/>
          <w:sz w:val="20"/>
          <w:szCs w:val="20"/>
          <w:u w:val="single"/>
        </w:rPr>
        <w:t xml:space="preserve">system that is not receiving </w:t>
      </w:r>
      <w:r w:rsidR="00F36B7B" w:rsidRPr="00330DEA">
        <w:rPr>
          <w:rFonts w:ascii="Arial" w:eastAsia="Times New Roman" w:hAnsi="Arial" w:cs="Arial"/>
          <w:color w:val="000000"/>
          <w:sz w:val="20"/>
          <w:szCs w:val="20"/>
          <w:u w:val="single"/>
        </w:rPr>
        <w:t>power</w:t>
      </w:r>
      <w:r w:rsidR="00F36B7B" w:rsidRPr="00330DEA">
        <w:rPr>
          <w:rFonts w:ascii="Arial" w:eastAsia="Times New Roman" w:hAnsi="Arial" w:cs="Arial"/>
          <w:i/>
          <w:color w:val="000000"/>
          <w:sz w:val="20"/>
          <w:szCs w:val="20"/>
        </w:rPr>
        <w:t>;</w:t>
      </w:r>
      <w:r w:rsidR="001F0787" w:rsidRPr="00330DEA">
        <w:rPr>
          <w:rFonts w:ascii="Arial" w:eastAsia="Times New Roman" w:hAnsi="Arial" w:cs="Arial"/>
          <w:i/>
          <w:color w:val="000000"/>
          <w:sz w:val="20"/>
          <w:szCs w:val="20"/>
        </w:rPr>
        <w:t xml:space="preserve"> In</w:t>
      </w:r>
      <w:r w:rsidR="00F36B7B" w:rsidRPr="00330DEA">
        <w:rPr>
          <w:rFonts w:ascii="Arial" w:eastAsia="Times New Roman" w:hAnsi="Arial" w:cs="Arial"/>
          <w:i/>
          <w:color w:val="000000"/>
          <w:sz w:val="20"/>
          <w:szCs w:val="20"/>
        </w:rPr>
        <w:t>cluding the Garage door opener.</w:t>
      </w:r>
      <w:r w:rsidR="00F36B7B" w:rsidRPr="00330DEA">
        <w:rPr>
          <w:rFonts w:ascii="Arial" w:eastAsia="Times New Roman" w:hAnsi="Arial" w:cs="Arial"/>
          <w:color w:val="000000"/>
          <w:sz w:val="20"/>
          <w:szCs w:val="20"/>
        </w:rPr>
        <w:t xml:space="preserve"> </w:t>
      </w:r>
      <w:r w:rsidR="00F36B7B" w:rsidRPr="00330DEA">
        <w:rPr>
          <w:rFonts w:ascii="Arial" w:hAnsi="Arial" w:cs="Arial"/>
          <w:color w:val="444444"/>
          <w:sz w:val="20"/>
          <w:szCs w:val="20"/>
          <w:shd w:val="clear" w:color="auto" w:fill="FFFFFF"/>
        </w:rPr>
        <w:t>Unplug lamps and appliances from dead outlets to eliminate the possibility that a short or overload from one of them is causing the problem.</w:t>
      </w:r>
      <w:r w:rsidR="00F36B7B" w:rsidRPr="00330DEA">
        <w:rPr>
          <w:rStyle w:val="apple-converted-space"/>
          <w:rFonts w:ascii="Arial" w:hAnsi="Arial" w:cs="Arial"/>
          <w:color w:val="444444"/>
          <w:sz w:val="20"/>
          <w:szCs w:val="20"/>
          <w:shd w:val="clear" w:color="auto" w:fill="FFFFFF"/>
        </w:rPr>
        <w:t> </w:t>
      </w:r>
      <w:r w:rsidR="007F460D" w:rsidRPr="00330DEA">
        <w:rPr>
          <w:rStyle w:val="apple-converted-space"/>
          <w:rFonts w:ascii="Arial" w:hAnsi="Arial" w:cs="Arial"/>
          <w:color w:val="444444"/>
          <w:sz w:val="20"/>
          <w:szCs w:val="20"/>
          <w:shd w:val="clear" w:color="auto" w:fill="FFFFFF"/>
        </w:rPr>
        <w:t xml:space="preserve"> Locate the circuit breaker box and check for flipped circuit breakers. </w:t>
      </w:r>
      <w:r w:rsidR="007F460D" w:rsidRPr="00330DEA">
        <w:rPr>
          <w:rFonts w:ascii="Arial" w:hAnsi="Arial" w:cs="Arial"/>
          <w:color w:val="444444"/>
          <w:sz w:val="20"/>
          <w:szCs w:val="20"/>
          <w:shd w:val="clear" w:color="auto" w:fill="FFFFFF"/>
        </w:rPr>
        <w:t>Tripped circuit breakers aren’t always apparent. If you don’t see a tripped breaker, firmly press every breaker to the “off” position</w:t>
      </w:r>
      <w:r w:rsidR="007F460D" w:rsidRPr="00330DEA">
        <w:rPr>
          <w:rStyle w:val="apple-converted-space"/>
          <w:rFonts w:ascii="Arial" w:hAnsi="Arial" w:cs="Arial"/>
          <w:color w:val="444444"/>
          <w:sz w:val="20"/>
          <w:szCs w:val="20"/>
          <w:shd w:val="clear" w:color="auto" w:fill="FFFFFF"/>
        </w:rPr>
        <w:t xml:space="preserve"> and back on.  </w:t>
      </w:r>
      <w:r w:rsidR="00B6667C" w:rsidRPr="00330DEA">
        <w:rPr>
          <w:rFonts w:ascii="Arial" w:hAnsi="Arial" w:cs="Arial"/>
          <w:color w:val="444444"/>
          <w:sz w:val="20"/>
          <w:szCs w:val="20"/>
          <w:shd w:val="clear" w:color="auto" w:fill="FFFFFF"/>
        </w:rPr>
        <w:t>If</w:t>
      </w:r>
      <w:r w:rsidR="007F460D" w:rsidRPr="00330DEA">
        <w:rPr>
          <w:rFonts w:ascii="Arial" w:hAnsi="Arial" w:cs="Arial"/>
          <w:color w:val="444444"/>
          <w:sz w:val="20"/>
          <w:szCs w:val="20"/>
          <w:shd w:val="clear" w:color="auto" w:fill="FFFFFF"/>
        </w:rPr>
        <w:t xml:space="preserve"> the tripped breaker won’t reset without tripping again, there could be a potentially dangerous short circuit or ground fault condition. Switch the breaker to the off position and call th</w:t>
      </w:r>
      <w:r w:rsidRPr="00330DEA">
        <w:rPr>
          <w:rFonts w:ascii="Arial" w:hAnsi="Arial" w:cs="Arial"/>
          <w:color w:val="444444"/>
          <w:sz w:val="20"/>
          <w:szCs w:val="20"/>
          <w:shd w:val="clear" w:color="auto" w:fill="FFFFFF"/>
        </w:rPr>
        <w:t>e office</w:t>
      </w:r>
      <w:r w:rsidR="007F460D" w:rsidRPr="00330DEA">
        <w:rPr>
          <w:rFonts w:ascii="Arial" w:hAnsi="Arial" w:cs="Arial"/>
          <w:color w:val="444444"/>
          <w:sz w:val="20"/>
          <w:szCs w:val="20"/>
          <w:shd w:val="clear" w:color="auto" w:fill="FFFFFF"/>
        </w:rPr>
        <w:t xml:space="preserve"> </w:t>
      </w:r>
      <w:r w:rsidRPr="00330DEA">
        <w:rPr>
          <w:rFonts w:ascii="Arial" w:hAnsi="Arial" w:cs="Arial"/>
          <w:color w:val="C0504D" w:themeColor="accent2"/>
          <w:sz w:val="20"/>
          <w:szCs w:val="20"/>
          <w:shd w:val="clear" w:color="auto" w:fill="FFFFFF"/>
        </w:rPr>
        <w:t>(</w:t>
      </w:r>
      <w:r w:rsidR="007F460D" w:rsidRPr="00330DEA">
        <w:rPr>
          <w:rFonts w:ascii="Arial" w:hAnsi="Arial" w:cs="Arial"/>
          <w:color w:val="C0504D" w:themeColor="accent2"/>
          <w:sz w:val="20"/>
          <w:szCs w:val="20"/>
          <w:shd w:val="clear" w:color="auto" w:fill="FFFFFF"/>
        </w:rPr>
        <w:t>931</w:t>
      </w:r>
      <w:r w:rsidRPr="00330DEA">
        <w:rPr>
          <w:rFonts w:ascii="Arial" w:hAnsi="Arial" w:cs="Arial"/>
          <w:color w:val="C0504D" w:themeColor="accent2"/>
          <w:sz w:val="20"/>
          <w:szCs w:val="20"/>
          <w:shd w:val="clear" w:color="auto" w:fill="FFFFFF"/>
        </w:rPr>
        <w:t>)</w:t>
      </w:r>
      <w:r w:rsidR="007F460D" w:rsidRPr="00330DEA">
        <w:rPr>
          <w:rFonts w:ascii="Arial" w:hAnsi="Arial" w:cs="Arial"/>
          <w:color w:val="C0504D" w:themeColor="accent2"/>
          <w:sz w:val="20"/>
          <w:szCs w:val="20"/>
          <w:shd w:val="clear" w:color="auto" w:fill="FFFFFF"/>
        </w:rPr>
        <w:t xml:space="preserve">-551-7751 </w:t>
      </w:r>
      <w:r w:rsidR="007F460D" w:rsidRPr="00330DEA">
        <w:rPr>
          <w:rFonts w:ascii="Arial" w:hAnsi="Arial" w:cs="Arial"/>
          <w:color w:val="444444"/>
          <w:sz w:val="20"/>
          <w:szCs w:val="20"/>
          <w:shd w:val="clear" w:color="auto" w:fill="FFFFFF"/>
        </w:rPr>
        <w:t xml:space="preserve">and we will send an electrician. </w:t>
      </w:r>
      <w:r w:rsidR="00B6667C" w:rsidRPr="00330DEA">
        <w:rPr>
          <w:rFonts w:ascii="Arial" w:hAnsi="Arial" w:cs="Arial"/>
          <w:color w:val="444444"/>
          <w:sz w:val="20"/>
          <w:szCs w:val="20"/>
          <w:shd w:val="clear" w:color="auto" w:fill="FFFFFF"/>
        </w:rPr>
        <w:t>If the circuit breakers are working properly, next check the GFCI.</w:t>
      </w:r>
    </w:p>
    <w:p w:rsidR="00D90B64" w:rsidRPr="00D90B64" w:rsidRDefault="007F460D" w:rsidP="00D90B64">
      <w:pPr>
        <w:pStyle w:val="ListParagraph"/>
        <w:numPr>
          <w:ilvl w:val="0"/>
          <w:numId w:val="4"/>
        </w:numPr>
        <w:shd w:val="clear" w:color="auto" w:fill="FFFFFF"/>
        <w:spacing w:after="0" w:line="240" w:lineRule="auto"/>
        <w:rPr>
          <w:rFonts w:ascii="Arial" w:hAnsi="Arial" w:cs="Arial"/>
          <w:sz w:val="20"/>
          <w:szCs w:val="20"/>
        </w:rPr>
      </w:pPr>
      <w:r w:rsidRPr="00330DEA">
        <w:rPr>
          <w:rFonts w:ascii="Arial" w:hAnsi="Arial" w:cs="Arial"/>
          <w:color w:val="444444"/>
          <w:sz w:val="20"/>
          <w:szCs w:val="20"/>
          <w:u w:val="single"/>
          <w:shd w:val="clear" w:color="auto" w:fill="FFFFFF"/>
        </w:rPr>
        <w:t>GFCI (short for “ground fault circuit interrupter”) outlets</w:t>
      </w:r>
      <w:r w:rsidRPr="00330DEA">
        <w:rPr>
          <w:rFonts w:ascii="Arial" w:hAnsi="Arial" w:cs="Arial"/>
          <w:color w:val="444444"/>
          <w:sz w:val="20"/>
          <w:szCs w:val="20"/>
          <w:shd w:val="clear" w:color="auto" w:fill="FFFFFF"/>
        </w:rPr>
        <w:t>, those unusual outlets with the test and reset buttons, are required in areas of the house where shock hazards are greatest. They protect against deadly electrical shocks by sensing leaks in the electrical current and immediately tripping to shut off the power. But it’s easy to overlook a tripped GFCI as the source of a dead outlet problem.</w:t>
      </w:r>
      <w:r w:rsidR="005E001A" w:rsidRPr="00330DEA">
        <w:rPr>
          <w:rFonts w:ascii="Arial" w:hAnsi="Arial" w:cs="Arial"/>
          <w:color w:val="444444"/>
          <w:sz w:val="20"/>
          <w:szCs w:val="20"/>
          <w:shd w:val="clear" w:color="auto" w:fill="FFFFFF"/>
        </w:rPr>
        <w:t xml:space="preserve"> Look for GFCIs in bathrooms, kitchens, basements, garages, and on the home’s exterior. Test and reset every GFCI you find. If the GFCI “reset” button doesn’t pop out when you press the “test” button, there may be no power to the GFCI or you may have a bad GFCI. On the other hand, if the “reset” button trips again every time you press it, there may be a dangerous current leak somewhere on the circuit. Call the office </w:t>
      </w:r>
      <w:r w:rsidR="005E001A" w:rsidRPr="00330DEA">
        <w:rPr>
          <w:rFonts w:ascii="Arial" w:hAnsi="Arial" w:cs="Arial"/>
          <w:color w:val="C0504D" w:themeColor="accent2"/>
          <w:sz w:val="20"/>
          <w:szCs w:val="20"/>
          <w:shd w:val="clear" w:color="auto" w:fill="FFFFFF"/>
        </w:rPr>
        <w:t>(931)</w:t>
      </w:r>
      <w:r w:rsidR="002D4E12" w:rsidRPr="00330DEA">
        <w:rPr>
          <w:rFonts w:ascii="Arial" w:hAnsi="Arial" w:cs="Arial"/>
          <w:color w:val="C0504D" w:themeColor="accent2"/>
          <w:sz w:val="20"/>
          <w:szCs w:val="20"/>
          <w:shd w:val="clear" w:color="auto" w:fill="FFFFFF"/>
        </w:rPr>
        <w:t xml:space="preserve"> </w:t>
      </w:r>
      <w:r w:rsidR="005E001A" w:rsidRPr="00330DEA">
        <w:rPr>
          <w:rFonts w:ascii="Arial" w:hAnsi="Arial" w:cs="Arial"/>
          <w:color w:val="C0504D" w:themeColor="accent2"/>
          <w:sz w:val="20"/>
          <w:szCs w:val="20"/>
          <w:shd w:val="clear" w:color="auto" w:fill="FFFFFF"/>
        </w:rPr>
        <w:t xml:space="preserve">551-7751 </w:t>
      </w:r>
      <w:r w:rsidR="005E001A" w:rsidRPr="00330DEA">
        <w:rPr>
          <w:rFonts w:ascii="Arial" w:hAnsi="Arial" w:cs="Arial"/>
          <w:color w:val="444444"/>
          <w:sz w:val="20"/>
          <w:szCs w:val="20"/>
          <w:shd w:val="clear" w:color="auto" w:fill="FFFFFF"/>
        </w:rPr>
        <w:t xml:space="preserve">and we will send an electrician. </w:t>
      </w:r>
    </w:p>
    <w:p w:rsidR="00D90B64" w:rsidRPr="00D90B64" w:rsidRDefault="00D90B64" w:rsidP="00D90B64">
      <w:pPr>
        <w:shd w:val="clear" w:color="auto" w:fill="FFFFFF"/>
        <w:spacing w:after="150" w:line="240" w:lineRule="auto"/>
        <w:rPr>
          <w:rFonts w:ascii="Arial" w:eastAsia="Times New Roman" w:hAnsi="Arial" w:cs="Arial"/>
          <w:color w:val="000000"/>
          <w:sz w:val="20"/>
          <w:szCs w:val="20"/>
        </w:rPr>
      </w:pPr>
      <w:r w:rsidRPr="00D90B64">
        <w:rPr>
          <w:rFonts w:ascii="Verdana" w:hAnsi="Verdana"/>
          <w:b/>
          <w:noProof/>
          <w:sz w:val="29"/>
          <w:szCs w:val="29"/>
        </w:rPr>
        <w:drawing>
          <wp:inline distT="0" distB="0" distL="0" distR="0">
            <wp:extent cx="156845" cy="234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of-the-day-bulb-(pn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845" cy="234315"/>
                    </a:xfrm>
                    <a:prstGeom prst="rect">
                      <a:avLst/>
                    </a:prstGeom>
                  </pic:spPr>
                </pic:pic>
              </a:graphicData>
            </a:graphic>
          </wp:inline>
        </w:drawing>
      </w:r>
      <w:r>
        <w:rPr>
          <w:rFonts w:ascii="Arial" w:eastAsia="Times New Roman" w:hAnsi="Arial" w:cs="Arial"/>
          <w:color w:val="548DD4" w:themeColor="text2" w:themeTint="99"/>
          <w:sz w:val="20"/>
          <w:szCs w:val="20"/>
        </w:rPr>
        <w:t xml:space="preserve"> Test your GFCI outlets monthly to make sure they are working properly.</w:t>
      </w:r>
    </w:p>
    <w:p w:rsidR="00253C81" w:rsidRDefault="00824AE1" w:rsidP="00253C81">
      <w:pPr>
        <w:pStyle w:val="ListParagraph"/>
        <w:numPr>
          <w:ilvl w:val="0"/>
          <w:numId w:val="4"/>
        </w:numPr>
        <w:shd w:val="clear" w:color="auto" w:fill="FFFFFF"/>
        <w:spacing w:after="0" w:line="240" w:lineRule="auto"/>
        <w:rPr>
          <w:rFonts w:ascii="Arial" w:hAnsi="Arial" w:cs="Arial"/>
          <w:sz w:val="20"/>
          <w:szCs w:val="20"/>
        </w:rPr>
      </w:pPr>
      <w:r w:rsidRPr="00D90B64">
        <w:rPr>
          <w:rFonts w:ascii="Arial" w:hAnsi="Arial" w:cs="Arial"/>
          <w:sz w:val="20"/>
          <w:szCs w:val="20"/>
          <w:u w:val="single"/>
        </w:rPr>
        <w:t>If you have a light fixture that is not working</w:t>
      </w:r>
      <w:r w:rsidRPr="00D90B64">
        <w:rPr>
          <w:rFonts w:ascii="Arial" w:hAnsi="Arial" w:cs="Arial"/>
          <w:sz w:val="20"/>
          <w:szCs w:val="20"/>
        </w:rPr>
        <w:t>, always replace the bulb before submitting a warranty claim. Bad bulbs are not cove</w:t>
      </w:r>
      <w:r w:rsidR="00411E78" w:rsidRPr="00D90B64">
        <w:rPr>
          <w:rFonts w:ascii="Arial" w:hAnsi="Arial" w:cs="Arial"/>
          <w:sz w:val="20"/>
          <w:szCs w:val="20"/>
        </w:rPr>
        <w:t>red by your warranty. Do not replace bulbs with anyth</w:t>
      </w:r>
      <w:r w:rsidR="00D90B64">
        <w:rPr>
          <w:rFonts w:ascii="Arial" w:hAnsi="Arial" w:cs="Arial"/>
          <w:sz w:val="20"/>
          <w:szCs w:val="20"/>
        </w:rPr>
        <w:t>ing over 60watts</w:t>
      </w:r>
    </w:p>
    <w:p w:rsidR="00253C81" w:rsidRDefault="00253C81">
      <w:pPr>
        <w:rPr>
          <w:rFonts w:ascii="Arial" w:hAnsi="Arial" w:cs="Arial"/>
          <w:sz w:val="20"/>
          <w:szCs w:val="20"/>
        </w:rPr>
      </w:pPr>
      <w:r>
        <w:rPr>
          <w:rFonts w:ascii="Arial" w:hAnsi="Arial" w:cs="Arial"/>
          <w:sz w:val="20"/>
          <w:szCs w:val="20"/>
        </w:rPr>
        <w:br w:type="page"/>
      </w:r>
    </w:p>
    <w:p w:rsidR="00253C81" w:rsidRPr="00253C81" w:rsidRDefault="00253C81" w:rsidP="00327AB8">
      <w:pPr>
        <w:pStyle w:val="ListParagraph"/>
        <w:shd w:val="clear" w:color="auto" w:fill="FFFFFF"/>
        <w:spacing w:after="0" w:line="240" w:lineRule="auto"/>
        <w:rPr>
          <w:rFonts w:ascii="Arial" w:hAnsi="Arial" w:cs="Arial"/>
          <w:sz w:val="20"/>
          <w:szCs w:val="20"/>
        </w:rPr>
      </w:pPr>
    </w:p>
    <w:p w:rsidR="002D4E12" w:rsidRPr="00330DEA" w:rsidRDefault="006E5F61" w:rsidP="006E5F61">
      <w:pPr>
        <w:shd w:val="clear" w:color="auto" w:fill="FFFFFF"/>
        <w:spacing w:after="0" w:line="240" w:lineRule="auto"/>
        <w:rPr>
          <w:rFonts w:ascii="Arial" w:eastAsia="Times New Roman" w:hAnsi="Arial" w:cs="Arial"/>
          <w:i/>
          <w:color w:val="C0504D" w:themeColor="accent2"/>
          <w:sz w:val="20"/>
          <w:szCs w:val="20"/>
        </w:rPr>
      </w:pPr>
      <w:r w:rsidRPr="00D90B64">
        <w:rPr>
          <w:rFonts w:ascii="Verdana" w:eastAsia="Times New Roman" w:hAnsi="Verdana" w:cs="Arial"/>
          <w:b/>
          <w:color w:val="000000"/>
          <w:sz w:val="29"/>
          <w:szCs w:val="29"/>
        </w:rPr>
        <w:t xml:space="preserve">HVAC  </w:t>
      </w:r>
      <w:r w:rsidR="002D4E12" w:rsidRPr="00330DEA">
        <w:rPr>
          <w:rFonts w:ascii="Arial" w:eastAsia="Times New Roman" w:hAnsi="Arial" w:cs="Arial"/>
          <w:i/>
          <w:color w:val="C0504D" w:themeColor="accent2"/>
          <w:sz w:val="20"/>
          <w:szCs w:val="20"/>
        </w:rPr>
        <w:t xml:space="preserve"> You must register for your warranty directly through Mainstream Heating &amp; Cooling within 60 days of your home purchase. (931) 647-9610</w:t>
      </w:r>
    </w:p>
    <w:p w:rsidR="002D4E12" w:rsidRPr="00330DEA" w:rsidRDefault="002D4E12" w:rsidP="006E5F61">
      <w:pPr>
        <w:shd w:val="clear" w:color="auto" w:fill="FFFFFF"/>
        <w:spacing w:after="0" w:line="240" w:lineRule="auto"/>
        <w:rPr>
          <w:rFonts w:ascii="Arial" w:eastAsia="Times New Roman" w:hAnsi="Arial" w:cs="Arial"/>
          <w:i/>
          <w:color w:val="C0504D" w:themeColor="accent2"/>
          <w:sz w:val="20"/>
          <w:szCs w:val="20"/>
        </w:rPr>
      </w:pPr>
    </w:p>
    <w:p w:rsidR="00411E78" w:rsidRDefault="002D4E12" w:rsidP="00411E78">
      <w:pPr>
        <w:shd w:val="clear" w:color="auto" w:fill="FFFFFF"/>
        <w:spacing w:after="0" w:line="240" w:lineRule="auto"/>
        <w:rPr>
          <w:rFonts w:ascii="Arial" w:hAnsi="Arial" w:cs="Arial"/>
          <w:sz w:val="20"/>
          <w:szCs w:val="20"/>
        </w:rPr>
      </w:pPr>
      <w:r w:rsidRPr="00411E78">
        <w:rPr>
          <w:rFonts w:ascii="Arial" w:hAnsi="Arial" w:cs="Arial"/>
          <w:sz w:val="20"/>
          <w:szCs w:val="20"/>
        </w:rPr>
        <w:t xml:space="preserve">Call Mainstream Heating and </w:t>
      </w:r>
      <w:r w:rsidR="00824AE1" w:rsidRPr="00411E78">
        <w:rPr>
          <w:rFonts w:ascii="Arial" w:hAnsi="Arial" w:cs="Arial"/>
          <w:sz w:val="20"/>
          <w:szCs w:val="20"/>
        </w:rPr>
        <w:t xml:space="preserve"> </w:t>
      </w:r>
      <w:r w:rsidRPr="00411E78">
        <w:rPr>
          <w:rFonts w:ascii="Arial" w:hAnsi="Arial" w:cs="Arial"/>
          <w:sz w:val="20"/>
          <w:szCs w:val="20"/>
        </w:rPr>
        <w:t>Cooling within 60 days of your new home purchase to sign up for a registered 10 year limited parts and 2 year labor warranty at no charge to you.</w:t>
      </w:r>
    </w:p>
    <w:p w:rsidR="00D640D0" w:rsidRPr="00411E78" w:rsidRDefault="002D4E12" w:rsidP="00411E78">
      <w:pPr>
        <w:shd w:val="clear" w:color="auto" w:fill="FFFFFF"/>
        <w:spacing w:after="0" w:line="240" w:lineRule="auto"/>
        <w:rPr>
          <w:rFonts w:ascii="Arial" w:hAnsi="Arial" w:cs="Arial"/>
          <w:sz w:val="20"/>
          <w:szCs w:val="20"/>
        </w:rPr>
      </w:pPr>
      <w:r w:rsidRPr="00411E78">
        <w:rPr>
          <w:rFonts w:ascii="Arial" w:hAnsi="Arial" w:cs="Arial"/>
          <w:sz w:val="20"/>
          <w:szCs w:val="20"/>
        </w:rPr>
        <w:t xml:space="preserve"> </w:t>
      </w:r>
    </w:p>
    <w:p w:rsidR="002D4E12" w:rsidRPr="00F84687" w:rsidRDefault="002D4E12" w:rsidP="00F84687">
      <w:pPr>
        <w:pStyle w:val="ListParagraph"/>
        <w:numPr>
          <w:ilvl w:val="0"/>
          <w:numId w:val="4"/>
        </w:numPr>
        <w:shd w:val="clear" w:color="auto" w:fill="FFFFFF"/>
        <w:spacing w:after="0" w:line="240" w:lineRule="auto"/>
        <w:rPr>
          <w:rFonts w:ascii="Arial" w:hAnsi="Arial" w:cs="Arial"/>
          <w:sz w:val="20"/>
          <w:szCs w:val="20"/>
        </w:rPr>
      </w:pPr>
      <w:r w:rsidRPr="00F84687">
        <w:rPr>
          <w:rFonts w:ascii="Arial" w:hAnsi="Arial" w:cs="Arial"/>
          <w:sz w:val="20"/>
          <w:szCs w:val="20"/>
          <w:u w:val="single"/>
        </w:rPr>
        <w:t>If you experience problems with your HVAC</w:t>
      </w:r>
      <w:r w:rsidRPr="00F84687">
        <w:rPr>
          <w:rFonts w:ascii="Arial" w:hAnsi="Arial" w:cs="Arial"/>
          <w:sz w:val="20"/>
          <w:szCs w:val="20"/>
        </w:rPr>
        <w:t xml:space="preserve"> </w:t>
      </w:r>
    </w:p>
    <w:p w:rsidR="002D4E12" w:rsidRPr="00330DEA" w:rsidRDefault="002D4E12" w:rsidP="00411E78">
      <w:pPr>
        <w:shd w:val="clear" w:color="auto" w:fill="FFFFFF"/>
        <w:spacing w:after="0" w:line="240" w:lineRule="auto"/>
        <w:ind w:firstLine="720"/>
        <w:rPr>
          <w:rFonts w:ascii="Arial" w:hAnsi="Arial" w:cs="Arial"/>
          <w:sz w:val="20"/>
          <w:szCs w:val="20"/>
        </w:rPr>
      </w:pPr>
      <w:r w:rsidRPr="00330DEA">
        <w:rPr>
          <w:rFonts w:ascii="Arial" w:hAnsi="Arial" w:cs="Arial"/>
          <w:sz w:val="20"/>
          <w:szCs w:val="20"/>
        </w:rPr>
        <w:t xml:space="preserve">Mainstream Heating &amp; Cooling </w:t>
      </w:r>
    </w:p>
    <w:p w:rsidR="002D4E12" w:rsidRPr="00330DEA" w:rsidRDefault="002D4E12" w:rsidP="00411E78">
      <w:pPr>
        <w:shd w:val="clear" w:color="auto" w:fill="FFFFFF"/>
        <w:spacing w:after="0" w:line="240" w:lineRule="auto"/>
        <w:ind w:firstLine="720"/>
        <w:rPr>
          <w:rFonts w:ascii="Arial" w:hAnsi="Arial" w:cs="Arial"/>
          <w:sz w:val="20"/>
          <w:szCs w:val="20"/>
        </w:rPr>
      </w:pPr>
      <w:r w:rsidRPr="00330DEA">
        <w:rPr>
          <w:rFonts w:ascii="Arial" w:hAnsi="Arial" w:cs="Arial"/>
          <w:sz w:val="20"/>
          <w:szCs w:val="20"/>
        </w:rPr>
        <w:t xml:space="preserve">1539 </w:t>
      </w:r>
      <w:r w:rsidR="00411E78">
        <w:rPr>
          <w:rFonts w:ascii="Arial" w:hAnsi="Arial" w:cs="Arial"/>
          <w:sz w:val="20"/>
          <w:szCs w:val="20"/>
        </w:rPr>
        <w:t>A</w:t>
      </w:r>
      <w:r w:rsidRPr="00330DEA">
        <w:rPr>
          <w:rFonts w:ascii="Arial" w:hAnsi="Arial" w:cs="Arial"/>
          <w:sz w:val="20"/>
          <w:szCs w:val="20"/>
        </w:rPr>
        <w:t xml:space="preserve">shland City Rd. Suite A </w:t>
      </w:r>
    </w:p>
    <w:p w:rsidR="002D4E12" w:rsidRPr="00330DEA" w:rsidRDefault="002D4E12" w:rsidP="00411E78">
      <w:pPr>
        <w:shd w:val="clear" w:color="auto" w:fill="FFFFFF"/>
        <w:spacing w:after="0" w:line="240" w:lineRule="auto"/>
        <w:ind w:firstLine="720"/>
        <w:rPr>
          <w:rFonts w:ascii="Arial" w:hAnsi="Arial" w:cs="Arial"/>
          <w:sz w:val="20"/>
          <w:szCs w:val="20"/>
        </w:rPr>
      </w:pPr>
      <w:r w:rsidRPr="00330DEA">
        <w:rPr>
          <w:rFonts w:ascii="Arial" w:hAnsi="Arial" w:cs="Arial"/>
          <w:sz w:val="20"/>
          <w:szCs w:val="20"/>
        </w:rPr>
        <w:t>Clarksville, TN 37042 (931) 647-9610</w:t>
      </w:r>
    </w:p>
    <w:p w:rsidR="002D4E12" w:rsidRPr="00330DEA" w:rsidRDefault="002D4E12" w:rsidP="002D4E12">
      <w:pPr>
        <w:shd w:val="clear" w:color="auto" w:fill="FFFFFF"/>
        <w:spacing w:after="0" w:line="240" w:lineRule="auto"/>
        <w:ind w:left="720"/>
        <w:rPr>
          <w:rFonts w:ascii="Arial" w:hAnsi="Arial" w:cs="Arial"/>
          <w:sz w:val="20"/>
          <w:szCs w:val="20"/>
        </w:rPr>
      </w:pPr>
    </w:p>
    <w:p w:rsidR="00411E78" w:rsidRPr="00330DEA" w:rsidRDefault="00411E78" w:rsidP="00411E78">
      <w:pPr>
        <w:shd w:val="clear" w:color="auto" w:fill="FFFFFF"/>
        <w:spacing w:after="0" w:line="240" w:lineRule="auto"/>
        <w:rPr>
          <w:rFonts w:ascii="Arial" w:eastAsia="Times New Roman" w:hAnsi="Arial" w:cs="Arial"/>
          <w:color w:val="000000"/>
          <w:sz w:val="20"/>
          <w:szCs w:val="20"/>
        </w:rPr>
      </w:pPr>
    </w:p>
    <w:p w:rsidR="00411E78" w:rsidRDefault="00411E78" w:rsidP="00411E78">
      <w:pPr>
        <w:pStyle w:val="ListParagraph"/>
        <w:shd w:val="clear" w:color="auto" w:fill="FFFFFF"/>
        <w:spacing w:after="150" w:line="240" w:lineRule="auto"/>
        <w:rPr>
          <w:rFonts w:ascii="Arial" w:eastAsia="Times New Roman" w:hAnsi="Arial" w:cs="Arial"/>
          <w:color w:val="000000"/>
          <w:sz w:val="20"/>
          <w:szCs w:val="20"/>
        </w:rPr>
      </w:pPr>
      <w:r w:rsidRPr="00411E78">
        <w:rPr>
          <w:rFonts w:ascii="Verdana" w:hAnsi="Verdana" w:cs="Arial"/>
          <w:b/>
          <w:noProof/>
          <w:color w:val="548DD4" w:themeColor="text2" w:themeTint="99"/>
          <w:sz w:val="29"/>
          <w:szCs w:val="29"/>
          <w:u w:val="single"/>
        </w:rPr>
        <w:drawing>
          <wp:anchor distT="0" distB="0" distL="114300" distR="114300" simplePos="0" relativeHeight="251662336" behindDoc="0" locked="0" layoutInCell="1" allowOverlap="1" wp14:anchorId="4E2BFFE1" wp14:editId="09043C13">
            <wp:simplePos x="0" y="0"/>
            <wp:positionH relativeFrom="column">
              <wp:posOffset>457200</wp:posOffset>
            </wp:positionH>
            <wp:positionV relativeFrom="paragraph">
              <wp:posOffset>0</wp:posOffset>
            </wp:positionV>
            <wp:extent cx="156845" cy="234315"/>
            <wp:effectExtent l="0" t="0" r="0" b="0"/>
            <wp:wrapThrough wrapText="bothSides">
              <wp:wrapPolygon edited="0">
                <wp:start x="0" y="0"/>
                <wp:lineTo x="0" y="19317"/>
                <wp:lineTo x="18364" y="19317"/>
                <wp:lineTo x="1836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of-the-day-bulb-(pn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845" cy="234315"/>
                    </a:xfrm>
                    <a:prstGeom prst="rect">
                      <a:avLst/>
                    </a:prstGeom>
                  </pic:spPr>
                </pic:pic>
              </a:graphicData>
            </a:graphic>
          </wp:anchor>
        </w:drawing>
      </w:r>
      <w:r>
        <w:rPr>
          <w:rFonts w:ascii="Arial" w:eastAsia="Times New Roman" w:hAnsi="Arial" w:cs="Arial"/>
          <w:color w:val="548DD4" w:themeColor="text2" w:themeTint="99"/>
          <w:sz w:val="20"/>
          <w:szCs w:val="20"/>
        </w:rPr>
        <w:t>Change your fi</w:t>
      </w:r>
      <w:r w:rsidR="00D90B64">
        <w:rPr>
          <w:rFonts w:ascii="Arial" w:eastAsia="Times New Roman" w:hAnsi="Arial" w:cs="Arial"/>
          <w:color w:val="548DD4" w:themeColor="text2" w:themeTint="99"/>
          <w:sz w:val="20"/>
          <w:szCs w:val="20"/>
        </w:rPr>
        <w:t>lter monthly when you pay your electric bill. 90 days filters can build with dust and use extra energy, and cause stress to your HVAC system.</w:t>
      </w:r>
    </w:p>
    <w:p w:rsidR="00411E78" w:rsidRPr="00411E78" w:rsidRDefault="00411E78" w:rsidP="00411E78">
      <w:pPr>
        <w:pStyle w:val="ListParagraph"/>
        <w:shd w:val="clear" w:color="auto" w:fill="FFFFFF"/>
        <w:spacing w:after="150" w:line="240" w:lineRule="auto"/>
        <w:rPr>
          <w:rFonts w:ascii="Arial" w:eastAsia="Times New Roman" w:hAnsi="Arial" w:cs="Arial"/>
          <w:color w:val="000000"/>
          <w:sz w:val="20"/>
          <w:szCs w:val="20"/>
        </w:rPr>
      </w:pPr>
    </w:p>
    <w:p w:rsidR="002D4E12" w:rsidRPr="00330DEA" w:rsidRDefault="002D4E12" w:rsidP="002D4E12">
      <w:pPr>
        <w:shd w:val="clear" w:color="auto" w:fill="FFFFFF"/>
        <w:spacing w:after="0" w:line="240" w:lineRule="auto"/>
        <w:rPr>
          <w:rFonts w:ascii="Arial" w:eastAsia="Times New Roman" w:hAnsi="Arial" w:cs="Arial"/>
          <w:i/>
          <w:color w:val="C0504D" w:themeColor="accent2"/>
          <w:sz w:val="20"/>
          <w:szCs w:val="20"/>
        </w:rPr>
      </w:pPr>
      <w:r w:rsidRPr="00D90B64">
        <w:rPr>
          <w:rFonts w:ascii="Verdana" w:hAnsi="Verdana" w:cs="Arial"/>
          <w:b/>
          <w:sz w:val="29"/>
          <w:szCs w:val="29"/>
        </w:rPr>
        <w:t>APPLIANCES</w:t>
      </w:r>
      <w:r w:rsidRPr="00D90B64">
        <w:rPr>
          <w:rFonts w:ascii="Arial" w:hAnsi="Arial" w:cs="Arial"/>
          <w:b/>
          <w:sz w:val="20"/>
          <w:szCs w:val="20"/>
        </w:rPr>
        <w:t xml:space="preserve"> </w:t>
      </w:r>
      <w:r w:rsidR="00B45336" w:rsidRPr="00330DEA">
        <w:rPr>
          <w:rFonts w:ascii="Arial" w:eastAsia="Times New Roman" w:hAnsi="Arial" w:cs="Arial"/>
          <w:i/>
          <w:color w:val="C0504D" w:themeColor="accent2"/>
          <w:sz w:val="20"/>
          <w:szCs w:val="20"/>
        </w:rPr>
        <w:t>You must register for your warranty directly through appliance manufacturer within 30 days of your home purchase. Appliance cards are provided to you by the manufacturer.</w:t>
      </w:r>
    </w:p>
    <w:p w:rsidR="004C3FE4" w:rsidRDefault="004C3FE4" w:rsidP="00F84687">
      <w:pPr>
        <w:shd w:val="clear" w:color="auto" w:fill="FFFFFF"/>
        <w:spacing w:after="0" w:line="240" w:lineRule="auto"/>
        <w:ind w:firstLine="720"/>
        <w:rPr>
          <w:rFonts w:ascii="Arial" w:eastAsia="Times New Roman" w:hAnsi="Arial" w:cs="Arial"/>
          <w:i/>
          <w:color w:val="C0504D" w:themeColor="accent2"/>
          <w:sz w:val="20"/>
          <w:szCs w:val="20"/>
        </w:rPr>
      </w:pPr>
    </w:p>
    <w:p w:rsidR="00B45336" w:rsidRPr="004C3FE4" w:rsidRDefault="00B45336" w:rsidP="004C3FE4">
      <w:pPr>
        <w:pStyle w:val="ListParagraph"/>
        <w:numPr>
          <w:ilvl w:val="0"/>
          <w:numId w:val="4"/>
        </w:numPr>
        <w:shd w:val="clear" w:color="auto" w:fill="FFFFFF"/>
        <w:spacing w:after="0" w:line="240" w:lineRule="auto"/>
        <w:rPr>
          <w:rFonts w:ascii="Arial" w:eastAsia="Times New Roman" w:hAnsi="Arial" w:cs="Arial"/>
          <w:color w:val="000000" w:themeColor="text1"/>
          <w:sz w:val="20"/>
          <w:szCs w:val="20"/>
        </w:rPr>
      </w:pPr>
      <w:r w:rsidRPr="004C3FE4">
        <w:rPr>
          <w:rFonts w:ascii="Arial" w:eastAsia="Times New Roman" w:hAnsi="Arial" w:cs="Arial"/>
          <w:color w:val="000000" w:themeColor="text1"/>
          <w:sz w:val="20"/>
          <w:szCs w:val="20"/>
          <w:u w:val="single"/>
        </w:rPr>
        <w:t xml:space="preserve">If you experience problems with your appliances </w:t>
      </w:r>
      <w:r w:rsidRPr="004C3FE4">
        <w:rPr>
          <w:rFonts w:ascii="Arial" w:eastAsia="Times New Roman" w:hAnsi="Arial" w:cs="Arial"/>
          <w:color w:val="000000" w:themeColor="text1"/>
          <w:sz w:val="20"/>
          <w:szCs w:val="20"/>
        </w:rPr>
        <w:t xml:space="preserve">please contact the manufacturer directly. </w:t>
      </w:r>
    </w:p>
    <w:p w:rsidR="00B45336" w:rsidRDefault="00B45336" w:rsidP="00B45336">
      <w:pPr>
        <w:shd w:val="clear" w:color="auto" w:fill="FFFFFF"/>
        <w:spacing w:after="0" w:line="240" w:lineRule="auto"/>
        <w:rPr>
          <w:rFonts w:ascii="Arial" w:eastAsia="Times New Roman" w:hAnsi="Arial" w:cs="Arial"/>
          <w:i/>
          <w:color w:val="000000" w:themeColor="text1"/>
          <w:sz w:val="20"/>
          <w:szCs w:val="20"/>
        </w:rPr>
      </w:pPr>
      <w:r w:rsidRPr="00330DEA">
        <w:rPr>
          <w:rFonts w:ascii="Arial" w:eastAsia="Times New Roman" w:hAnsi="Arial" w:cs="Arial"/>
          <w:color w:val="000000" w:themeColor="text1"/>
          <w:sz w:val="20"/>
          <w:szCs w:val="20"/>
        </w:rPr>
        <w:tab/>
      </w:r>
      <w:r w:rsidRPr="00330DEA">
        <w:rPr>
          <w:rFonts w:ascii="Arial" w:eastAsia="Times New Roman" w:hAnsi="Arial" w:cs="Arial"/>
          <w:i/>
          <w:color w:val="000000" w:themeColor="text1"/>
          <w:sz w:val="20"/>
          <w:szCs w:val="20"/>
        </w:rPr>
        <w:t>Note: You must register each appliance individually.</w:t>
      </w:r>
    </w:p>
    <w:p w:rsidR="00625A03" w:rsidRPr="00330DEA" w:rsidRDefault="00625A03" w:rsidP="00B45336">
      <w:pPr>
        <w:shd w:val="clear" w:color="auto" w:fill="FFFFFF"/>
        <w:spacing w:after="0" w:line="240" w:lineRule="auto"/>
        <w:rPr>
          <w:rFonts w:ascii="Arial" w:eastAsia="Times New Roman" w:hAnsi="Arial" w:cs="Arial"/>
          <w:i/>
          <w:color w:val="000000" w:themeColor="text1"/>
          <w:sz w:val="20"/>
          <w:szCs w:val="20"/>
        </w:rPr>
      </w:pPr>
    </w:p>
    <w:p w:rsidR="00B45336" w:rsidRPr="00625A03" w:rsidRDefault="00625A03" w:rsidP="00625A03">
      <w:pPr>
        <w:pStyle w:val="p1"/>
        <w:numPr>
          <w:ilvl w:val="0"/>
          <w:numId w:val="8"/>
        </w:numPr>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 xml:space="preserve">Clean stove top with Ceramabrite, it can be purchased at any Home Improvement store. </w:t>
      </w:r>
      <w:r w:rsidRPr="00625A03">
        <w:rPr>
          <w:rFonts w:ascii="Arial" w:hAnsi="Arial" w:cs="Arial"/>
          <w:color w:val="333333"/>
          <w:sz w:val="20"/>
          <w:szCs w:val="20"/>
        </w:rPr>
        <w:t>Empty the first batch of ice from fridge and discard, as the line has not been circulated.</w:t>
      </w:r>
      <w:r>
        <w:rPr>
          <w:rFonts w:ascii="Arial" w:hAnsi="Arial" w:cs="Arial"/>
          <w:color w:val="333333"/>
          <w:sz w:val="20"/>
          <w:szCs w:val="20"/>
        </w:rPr>
        <w:t xml:space="preserve"> Of you leave for a long period of time, when you return add a cup of water to your dishwasher. The water will evaporate in the pump and burn itself up if not properly primed. Use only Stainless Steel Cleaner, never use Windex on </w:t>
      </w:r>
      <w:r w:rsidR="00EE751A">
        <w:rPr>
          <w:rFonts w:ascii="Arial" w:hAnsi="Arial" w:cs="Arial"/>
          <w:color w:val="333333"/>
          <w:sz w:val="20"/>
          <w:szCs w:val="20"/>
        </w:rPr>
        <w:t>appliances,</w:t>
      </w:r>
      <w:r>
        <w:rPr>
          <w:rFonts w:ascii="Arial" w:hAnsi="Arial" w:cs="Arial"/>
          <w:color w:val="333333"/>
          <w:sz w:val="20"/>
          <w:szCs w:val="20"/>
        </w:rPr>
        <w:t xml:space="preserve"> it will cause them to rust. </w:t>
      </w:r>
    </w:p>
    <w:p w:rsidR="00625A03" w:rsidRPr="00330DEA" w:rsidRDefault="00625A03" w:rsidP="00B45336">
      <w:pPr>
        <w:shd w:val="clear" w:color="auto" w:fill="FFFFFF"/>
        <w:spacing w:after="0" w:line="240" w:lineRule="auto"/>
        <w:rPr>
          <w:rFonts w:ascii="Arial" w:hAnsi="Arial" w:cs="Arial"/>
          <w:b/>
          <w:sz w:val="20"/>
          <w:szCs w:val="20"/>
          <w:u w:val="single"/>
        </w:rPr>
      </w:pPr>
    </w:p>
    <w:p w:rsidR="0066750E" w:rsidRDefault="00F84687" w:rsidP="00D90B64">
      <w:pPr>
        <w:pStyle w:val="Title"/>
        <w:rPr>
          <w:rFonts w:ascii="Arial" w:hAnsi="Arial" w:cs="Arial"/>
          <w:b/>
          <w:sz w:val="29"/>
          <w:szCs w:val="29"/>
        </w:rPr>
      </w:pPr>
      <w:r w:rsidRPr="00F84687">
        <w:rPr>
          <w:rFonts w:ascii="Arial" w:hAnsi="Arial" w:cs="Arial"/>
          <w:b/>
          <w:sz w:val="29"/>
          <w:szCs w:val="29"/>
        </w:rPr>
        <w:t>SMOKE DETECTORS</w:t>
      </w:r>
    </w:p>
    <w:p w:rsidR="00F84687" w:rsidRPr="004C3FE4" w:rsidRDefault="00F84687" w:rsidP="00F84687">
      <w:pPr>
        <w:pStyle w:val="p1"/>
        <w:shd w:val="clear" w:color="auto" w:fill="FFFFFF"/>
        <w:spacing w:before="0" w:beforeAutospacing="0" w:after="150" w:afterAutospacing="0" w:line="300" w:lineRule="atLeast"/>
        <w:rPr>
          <w:rFonts w:ascii="Arial" w:hAnsi="Arial" w:cs="Arial"/>
          <w:sz w:val="20"/>
          <w:szCs w:val="20"/>
        </w:rPr>
      </w:pPr>
      <w:r w:rsidRPr="00F84687">
        <w:rPr>
          <w:rFonts w:ascii="Arial" w:hAnsi="Arial" w:cs="Arial"/>
          <w:sz w:val="20"/>
          <w:szCs w:val="20"/>
        </w:rPr>
        <w:t>Smoke detectors are electric with a battery backup</w:t>
      </w:r>
      <w:r w:rsidRPr="004C3FE4">
        <w:rPr>
          <w:rFonts w:ascii="Arial" w:hAnsi="Arial" w:cs="Arial"/>
          <w:sz w:val="20"/>
          <w:szCs w:val="20"/>
        </w:rPr>
        <w:t>.  The batteries need to be changed every 6 months.</w:t>
      </w:r>
      <w:r w:rsidR="004C3FE4">
        <w:rPr>
          <w:rFonts w:ascii="Arial" w:hAnsi="Arial" w:cs="Arial"/>
          <w:sz w:val="20"/>
          <w:szCs w:val="20"/>
        </w:rPr>
        <w:t xml:space="preserve"> </w:t>
      </w:r>
      <w:r>
        <w:rPr>
          <w:rFonts w:ascii="Arial" w:hAnsi="Arial" w:cs="Arial"/>
          <w:sz w:val="20"/>
          <w:szCs w:val="20"/>
        </w:rPr>
        <w:t xml:space="preserve"> A good way to remember is to change them at</w:t>
      </w:r>
      <w:r w:rsidRPr="00F84687">
        <w:rPr>
          <w:rFonts w:ascii="Arial" w:hAnsi="Arial" w:cs="Arial"/>
          <w:sz w:val="20"/>
          <w:szCs w:val="20"/>
        </w:rPr>
        <w:t xml:space="preserve"> daylight saving time. Check alarms once a month.  When one </w:t>
      </w:r>
      <w:r>
        <w:rPr>
          <w:rFonts w:ascii="Arial" w:hAnsi="Arial" w:cs="Arial"/>
          <w:sz w:val="20"/>
          <w:szCs w:val="20"/>
        </w:rPr>
        <w:t xml:space="preserve">alarm signals, it signals the other alarms. </w:t>
      </w:r>
      <w:r w:rsidRPr="00F84687">
        <w:rPr>
          <w:rFonts w:ascii="Arial" w:hAnsi="Arial" w:cs="Arial"/>
          <w:sz w:val="20"/>
          <w:szCs w:val="20"/>
        </w:rPr>
        <w:t xml:space="preserve">. </w:t>
      </w:r>
      <w:r w:rsidRPr="00F84687">
        <w:rPr>
          <w:rFonts w:ascii="Arial" w:hAnsi="Arial" w:cs="Arial"/>
          <w:color w:val="333333"/>
          <w:sz w:val="20"/>
          <w:szCs w:val="20"/>
        </w:rPr>
        <w:t>If a smoke alarm is chirping consistently</w:t>
      </w:r>
      <w:r>
        <w:rPr>
          <w:rFonts w:ascii="Arial" w:hAnsi="Arial" w:cs="Arial"/>
          <w:color w:val="333333"/>
          <w:sz w:val="20"/>
          <w:szCs w:val="20"/>
        </w:rPr>
        <w:t xml:space="preserve"> t</w:t>
      </w:r>
      <w:r w:rsidRPr="00F84687">
        <w:rPr>
          <w:rFonts w:ascii="Arial" w:hAnsi="Arial" w:cs="Arial"/>
          <w:color w:val="333333"/>
          <w:sz w:val="20"/>
          <w:szCs w:val="20"/>
        </w:rPr>
        <w:t>he smoke alarm’s battery may need to be replaced. An alarm will chirp every 30 to 60 seconds for a minimum of seven days.</w:t>
      </w:r>
    </w:p>
    <w:p w:rsidR="002D7153" w:rsidRDefault="002D7153" w:rsidP="002D7153">
      <w:pPr>
        <w:pStyle w:val="Title"/>
        <w:rPr>
          <w:rFonts w:ascii="Arial" w:hAnsi="Arial" w:cs="Arial"/>
          <w:b/>
          <w:sz w:val="29"/>
          <w:szCs w:val="29"/>
        </w:rPr>
      </w:pPr>
      <w:r>
        <w:rPr>
          <w:rFonts w:ascii="Arial" w:hAnsi="Arial" w:cs="Arial"/>
          <w:b/>
          <w:sz w:val="29"/>
          <w:szCs w:val="29"/>
        </w:rPr>
        <w:t>WINDOW</w:t>
      </w:r>
      <w:r w:rsidRPr="00F84687">
        <w:rPr>
          <w:rFonts w:ascii="Arial" w:hAnsi="Arial" w:cs="Arial"/>
          <w:b/>
          <w:sz w:val="29"/>
          <w:szCs w:val="29"/>
        </w:rPr>
        <w:t>S</w:t>
      </w:r>
    </w:p>
    <w:p w:rsidR="004C3FE4" w:rsidRDefault="002D7153" w:rsidP="00F84687">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 xml:space="preserve">Always raise the window above the bottom ledge, and they tip out for easy cleaning. </w:t>
      </w:r>
    </w:p>
    <w:p w:rsidR="002D7153" w:rsidRDefault="002D7153" w:rsidP="002D7153">
      <w:pPr>
        <w:pStyle w:val="Title"/>
        <w:rPr>
          <w:rFonts w:ascii="Arial" w:hAnsi="Arial" w:cs="Arial"/>
          <w:b/>
          <w:sz w:val="29"/>
          <w:szCs w:val="29"/>
        </w:rPr>
      </w:pPr>
      <w:r>
        <w:rPr>
          <w:rFonts w:ascii="Arial" w:hAnsi="Arial" w:cs="Arial"/>
          <w:b/>
          <w:sz w:val="29"/>
          <w:szCs w:val="29"/>
        </w:rPr>
        <w:t xml:space="preserve">WATER SAVER TOILETS </w:t>
      </w:r>
    </w:p>
    <w:p w:rsidR="002D7153" w:rsidRDefault="002D7153" w:rsidP="002D715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 xml:space="preserve">If you twist the knob counter on top of the floater, it lowers the water level. Clockwise raises the water level. </w:t>
      </w:r>
    </w:p>
    <w:p w:rsidR="002D7153" w:rsidRDefault="002D7153" w:rsidP="002D7153">
      <w:pPr>
        <w:pStyle w:val="Title"/>
        <w:rPr>
          <w:rFonts w:ascii="Arial" w:hAnsi="Arial" w:cs="Arial"/>
          <w:b/>
          <w:sz w:val="29"/>
          <w:szCs w:val="29"/>
        </w:rPr>
      </w:pPr>
      <w:r>
        <w:rPr>
          <w:rFonts w:ascii="Arial" w:hAnsi="Arial" w:cs="Arial"/>
          <w:b/>
          <w:sz w:val="29"/>
          <w:szCs w:val="29"/>
        </w:rPr>
        <w:t xml:space="preserve">WATER HEATER </w:t>
      </w:r>
    </w:p>
    <w:p w:rsidR="00625A03" w:rsidRDefault="002D7153" w:rsidP="00625A0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 xml:space="preserve">At least every 18 months, turn off the breaker to the water heater. Attach a garden hose to the bottom spout and drain it. After draining it, flush it.  Then fill the water heater up, go inside and open the hot water spigot to get the air out of the line. Turn the breaker back on. This is to prevent calcium build up on the bottom element costing higher energy to heat. </w:t>
      </w:r>
    </w:p>
    <w:p w:rsidR="002D7153" w:rsidRPr="00625A03" w:rsidRDefault="002D7153" w:rsidP="00625A0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b/>
          <w:sz w:val="29"/>
          <w:szCs w:val="29"/>
        </w:rPr>
        <w:lastRenderedPageBreak/>
        <w:t>OUTSIDE HOSE BIB</w:t>
      </w:r>
      <w:r w:rsidRPr="00F84687">
        <w:rPr>
          <w:rFonts w:ascii="Arial" w:hAnsi="Arial" w:cs="Arial"/>
          <w:b/>
          <w:sz w:val="29"/>
          <w:szCs w:val="29"/>
        </w:rPr>
        <w:t>S</w:t>
      </w:r>
    </w:p>
    <w:p w:rsidR="002D7153" w:rsidRPr="002D7153" w:rsidRDefault="002D7153" w:rsidP="002D7153">
      <w:pPr>
        <w:pStyle w:val="Title"/>
        <w:rPr>
          <w:rFonts w:ascii="Arial" w:hAnsi="Arial" w:cs="Arial"/>
          <w:sz w:val="20"/>
          <w:szCs w:val="20"/>
        </w:rPr>
      </w:pPr>
      <w:r w:rsidRPr="002D7153">
        <w:rPr>
          <w:rFonts w:ascii="Arial" w:hAnsi="Arial" w:cs="Arial"/>
          <w:sz w:val="20"/>
          <w:szCs w:val="20"/>
        </w:rPr>
        <w:t xml:space="preserve">Never leave a garden hose connected in the winter.  It can result in busted pipes, which are not covered by your warranty. </w:t>
      </w:r>
      <w:r w:rsidRPr="002D7153">
        <w:rPr>
          <w:rFonts w:ascii="Arial" w:hAnsi="Arial" w:cs="Arial"/>
          <w:color w:val="333333"/>
          <w:sz w:val="20"/>
          <w:szCs w:val="20"/>
        </w:rPr>
        <w:t xml:space="preserve"> </w:t>
      </w:r>
      <w:r>
        <w:rPr>
          <w:rFonts w:ascii="Arial" w:hAnsi="Arial" w:cs="Arial"/>
          <w:color w:val="333333"/>
          <w:sz w:val="20"/>
          <w:szCs w:val="20"/>
        </w:rPr>
        <w:t xml:space="preserve"> </w:t>
      </w:r>
    </w:p>
    <w:p w:rsidR="00625A03" w:rsidRDefault="00625A03" w:rsidP="002D7153">
      <w:pPr>
        <w:pStyle w:val="Title"/>
        <w:rPr>
          <w:rFonts w:ascii="Arial" w:hAnsi="Arial" w:cs="Arial"/>
          <w:b/>
          <w:sz w:val="29"/>
          <w:szCs w:val="29"/>
        </w:rPr>
      </w:pPr>
    </w:p>
    <w:p w:rsidR="002D7153" w:rsidRDefault="002D7153" w:rsidP="002D7153">
      <w:pPr>
        <w:pStyle w:val="Title"/>
        <w:rPr>
          <w:rFonts w:ascii="Arial" w:hAnsi="Arial" w:cs="Arial"/>
          <w:b/>
          <w:sz w:val="29"/>
          <w:szCs w:val="29"/>
        </w:rPr>
      </w:pPr>
      <w:r>
        <w:rPr>
          <w:rFonts w:ascii="Arial" w:hAnsi="Arial" w:cs="Arial"/>
          <w:b/>
          <w:sz w:val="29"/>
          <w:szCs w:val="29"/>
        </w:rPr>
        <w:t>DECK</w:t>
      </w:r>
    </w:p>
    <w:p w:rsidR="00625A03" w:rsidRDefault="002D7153" w:rsidP="00625A0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 xml:space="preserve">Do not seal or stain your deck, until it turns white. We use pressure treated lumber and it can deteriorate from the inside out, if you do it too soon. </w:t>
      </w:r>
    </w:p>
    <w:p w:rsidR="00625A03" w:rsidRDefault="00625A03" w:rsidP="00625A0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b/>
          <w:sz w:val="29"/>
          <w:szCs w:val="29"/>
        </w:rPr>
        <w:t xml:space="preserve">GARBAGE DISPOSAL </w:t>
      </w:r>
      <w:r>
        <w:rPr>
          <w:rFonts w:ascii="Arial" w:hAnsi="Arial" w:cs="Arial"/>
          <w:color w:val="333333"/>
          <w:sz w:val="20"/>
          <w:szCs w:val="20"/>
        </w:rPr>
        <w:t xml:space="preserve"> </w:t>
      </w:r>
    </w:p>
    <w:p w:rsidR="00625A03" w:rsidRDefault="00625A03" w:rsidP="00625A0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Don’t put anything in the disposal that you wouldn’t eat. Chicken bones, potato or onion peels, and popcorn kennels wreak havoc on disposals. Every 6 months run ice through the disposal to sharpen the blades.</w:t>
      </w:r>
    </w:p>
    <w:p w:rsidR="00625A03" w:rsidRDefault="00625A03" w:rsidP="00625A03">
      <w:pPr>
        <w:pStyle w:val="Title"/>
        <w:rPr>
          <w:rFonts w:ascii="Arial" w:hAnsi="Arial" w:cs="Arial"/>
          <w:b/>
          <w:sz w:val="29"/>
          <w:szCs w:val="29"/>
        </w:rPr>
      </w:pPr>
      <w:r>
        <w:rPr>
          <w:rFonts w:ascii="Arial" w:hAnsi="Arial" w:cs="Arial"/>
          <w:b/>
          <w:sz w:val="29"/>
          <w:szCs w:val="29"/>
        </w:rPr>
        <w:t>GARAGE DOORS</w:t>
      </w:r>
    </w:p>
    <w:p w:rsidR="002D7153" w:rsidRDefault="00625A03" w:rsidP="002D7153">
      <w:pPr>
        <w:pStyle w:val="p1"/>
        <w:shd w:val="clear" w:color="auto" w:fill="FFFFFF"/>
        <w:spacing w:before="0" w:beforeAutospacing="0" w:after="150" w:afterAutospacing="0" w:line="300" w:lineRule="atLeast"/>
        <w:rPr>
          <w:rFonts w:ascii="Arial" w:hAnsi="Arial" w:cs="Arial"/>
          <w:color w:val="333333"/>
          <w:sz w:val="20"/>
          <w:szCs w:val="20"/>
        </w:rPr>
      </w:pPr>
      <w:r>
        <w:rPr>
          <w:rFonts w:ascii="Arial" w:hAnsi="Arial" w:cs="Arial"/>
          <w:color w:val="333333"/>
          <w:sz w:val="20"/>
          <w:szCs w:val="20"/>
        </w:rPr>
        <w:t>If the ground fault is tripped the garage doors will no</w:t>
      </w:r>
      <w:r w:rsidR="00EE751A">
        <w:rPr>
          <w:rFonts w:ascii="Arial" w:hAnsi="Arial" w:cs="Arial"/>
          <w:color w:val="333333"/>
          <w:sz w:val="20"/>
          <w:szCs w:val="20"/>
        </w:rPr>
        <w:t>t</w:t>
      </w:r>
      <w:r>
        <w:rPr>
          <w:rFonts w:ascii="Arial" w:hAnsi="Arial" w:cs="Arial"/>
          <w:color w:val="333333"/>
          <w:sz w:val="20"/>
          <w:szCs w:val="20"/>
        </w:rPr>
        <w:t xml:space="preserve"> operate. If the two sensors at the bottom of the door are misaligned, they will not work properly. If you call for a serviceman to come they will charge you for troubleshooting. </w:t>
      </w:r>
    </w:p>
    <w:p w:rsidR="004C3FE4" w:rsidRPr="00D90B64" w:rsidRDefault="002D7153" w:rsidP="004C3FE4">
      <w:pPr>
        <w:shd w:val="clear" w:color="auto" w:fill="FFFFFF"/>
        <w:spacing w:after="0" w:line="240" w:lineRule="auto"/>
        <w:rPr>
          <w:rFonts w:ascii="Verdana" w:hAnsi="Verdana" w:cs="Arial"/>
          <w:b/>
          <w:sz w:val="29"/>
          <w:szCs w:val="29"/>
        </w:rPr>
      </w:pPr>
      <w:r>
        <w:rPr>
          <w:rFonts w:ascii="Verdana" w:hAnsi="Verdana" w:cs="Arial"/>
          <w:b/>
          <w:sz w:val="29"/>
          <w:szCs w:val="29"/>
        </w:rPr>
        <w:t>L</w:t>
      </w:r>
      <w:r w:rsidR="004C3FE4" w:rsidRPr="00D90B64">
        <w:rPr>
          <w:rFonts w:ascii="Verdana" w:hAnsi="Verdana" w:cs="Arial"/>
          <w:b/>
          <w:sz w:val="29"/>
          <w:szCs w:val="29"/>
        </w:rPr>
        <w:t>ANDSCAPING</w:t>
      </w:r>
    </w:p>
    <w:p w:rsidR="004C3FE4" w:rsidRPr="00330DEA" w:rsidRDefault="004C3FE4" w:rsidP="004C3FE4">
      <w:pPr>
        <w:shd w:val="clear" w:color="auto" w:fill="FFFFFF"/>
        <w:spacing w:after="0" w:line="240" w:lineRule="auto"/>
        <w:rPr>
          <w:rFonts w:ascii="Arial" w:hAnsi="Arial" w:cs="Arial"/>
          <w:b/>
          <w:sz w:val="20"/>
          <w:szCs w:val="20"/>
          <w:u w:val="single"/>
        </w:rPr>
      </w:pPr>
    </w:p>
    <w:p w:rsidR="004C3FE4" w:rsidRPr="00330DEA" w:rsidRDefault="004C3FE4" w:rsidP="004C3FE4">
      <w:pPr>
        <w:shd w:val="clear" w:color="auto" w:fill="FFFFFF"/>
        <w:spacing w:after="0" w:line="240" w:lineRule="auto"/>
        <w:rPr>
          <w:rFonts w:ascii="Arial" w:hAnsi="Arial" w:cs="Arial"/>
          <w:sz w:val="20"/>
          <w:szCs w:val="20"/>
        </w:rPr>
      </w:pPr>
      <w:r w:rsidRPr="00330DEA">
        <w:rPr>
          <w:rFonts w:ascii="Arial" w:hAnsi="Arial" w:cs="Arial"/>
          <w:sz w:val="20"/>
          <w:szCs w:val="20"/>
        </w:rPr>
        <w:t xml:space="preserve">Landscaping is not a warrantable item and we want you to get the most out of your new lawn. </w:t>
      </w:r>
    </w:p>
    <w:p w:rsidR="004C3FE4" w:rsidRPr="00330DEA" w:rsidRDefault="004C3FE4" w:rsidP="004C3FE4">
      <w:pPr>
        <w:shd w:val="clear" w:color="auto" w:fill="FFFFFF"/>
        <w:spacing w:after="0" w:line="240" w:lineRule="auto"/>
        <w:rPr>
          <w:rFonts w:ascii="Arial" w:hAnsi="Arial" w:cs="Arial"/>
          <w:sz w:val="20"/>
          <w:szCs w:val="20"/>
        </w:rPr>
      </w:pPr>
      <w:r w:rsidRPr="00330DEA">
        <w:rPr>
          <w:rFonts w:ascii="Arial" w:hAnsi="Arial" w:cs="Arial"/>
          <w:sz w:val="20"/>
          <w:szCs w:val="20"/>
        </w:rPr>
        <w:t xml:space="preserve">To develop a beautiful lawn, </w:t>
      </w:r>
      <w:r w:rsidRPr="00330DEA">
        <w:rPr>
          <w:rFonts w:ascii="Arial" w:hAnsi="Arial" w:cs="Arial"/>
          <w:i/>
          <w:sz w:val="20"/>
          <w:szCs w:val="20"/>
        </w:rPr>
        <w:t>please consider the following recommendations.</w:t>
      </w:r>
    </w:p>
    <w:p w:rsidR="004C3FE4" w:rsidRPr="00330DEA" w:rsidRDefault="004C3FE4" w:rsidP="004C3FE4">
      <w:pPr>
        <w:shd w:val="clear" w:color="auto" w:fill="FFFFFF"/>
        <w:spacing w:after="0" w:line="240" w:lineRule="auto"/>
        <w:rPr>
          <w:rFonts w:ascii="Arial" w:hAnsi="Arial" w:cs="Arial"/>
          <w:sz w:val="20"/>
          <w:szCs w:val="20"/>
        </w:rPr>
      </w:pP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New lawns need plenty of water. To establish your new lawn you must water every day. Do this as thoroughly as possible, without creating washouts or erosion. It is best to water very early in the morning so that the water penetrates the soils, rather than during the heat of the day.</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Seasonal rain will cause some washouts and settlements within your new lawn. We will return at your 11 month warranty walkthrough, and we will repair washouts and settlements within 10’ of your home. Since there are many factors beyond our control which will affect the establishment of your new lawn, you will be responsible for lawn establishment. We can only provide you with the proper grade and swales. You must maintain these. Be sure to repair any washouts as soon as possible so they do not cause further erosion.</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 xml:space="preserve">It is inevitable that bare spots will occur in any lawn; this is not a warrantable item. Over seeding of your new lawn with an appropriate seed mix is strongly recommended during the first spring and fall planting seasons. Over seeding is more effective than fertilizing and aeration. Over Seeding is a homeowner maintenance item. </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Pr>
          <w:rFonts w:ascii="Arial" w:hAnsi="Arial" w:cs="Arial"/>
          <w:sz w:val="20"/>
          <w:szCs w:val="20"/>
        </w:rPr>
        <w:t>It takes 1-3 years to establish a lawn,</w:t>
      </w:r>
      <w:r w:rsidRPr="00330DEA">
        <w:rPr>
          <w:rFonts w:ascii="Arial" w:hAnsi="Arial" w:cs="Arial"/>
          <w:sz w:val="20"/>
          <w:szCs w:val="20"/>
        </w:rPr>
        <w:t xml:space="preserve"> it is critical to maintain a regular lawn care program. Allow your lawn to become fully established before using weed control products. </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Fertilize your lawn, water your lawn and keep it cut to 3-4” for optimal results.</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During summer do not cut your lawn too short. Moisture will remain in soil longer if the grass is higher and your lawn will be healthier.</w:t>
      </w:r>
    </w:p>
    <w:p w:rsidR="004C3FE4" w:rsidRPr="00330DEA" w:rsidRDefault="004C3FE4" w:rsidP="004C3FE4">
      <w:pPr>
        <w:pStyle w:val="ListParagraph"/>
        <w:numPr>
          <w:ilvl w:val="0"/>
          <w:numId w:val="5"/>
        </w:numPr>
        <w:shd w:val="clear" w:color="auto" w:fill="FFFFFF"/>
        <w:spacing w:after="0" w:line="240" w:lineRule="auto"/>
        <w:rPr>
          <w:rFonts w:ascii="Arial" w:hAnsi="Arial" w:cs="Arial"/>
          <w:sz w:val="20"/>
          <w:szCs w:val="20"/>
        </w:rPr>
      </w:pPr>
      <w:r w:rsidRPr="00330DEA">
        <w:rPr>
          <w:rFonts w:ascii="Arial" w:hAnsi="Arial" w:cs="Arial"/>
          <w:sz w:val="20"/>
          <w:szCs w:val="20"/>
        </w:rPr>
        <w:t>The establishment of adjoining lawns will require minor work on the property line to properly establish the grading area. This will allow us to better grade and drain neighboring properties, as well as your own. Please be patient, we will repair anything we disturb.</w:t>
      </w:r>
    </w:p>
    <w:p w:rsidR="00F84687" w:rsidRPr="00F84687" w:rsidRDefault="00F84687" w:rsidP="00F84687">
      <w:pPr>
        <w:ind w:left="720"/>
      </w:pPr>
    </w:p>
    <w:p w:rsidR="00625A03" w:rsidRDefault="00625A03" w:rsidP="00D90B64">
      <w:pPr>
        <w:pStyle w:val="Title"/>
        <w:jc w:val="center"/>
        <w:rPr>
          <w:u w:val="single"/>
        </w:rPr>
      </w:pPr>
    </w:p>
    <w:p w:rsidR="00076DD9" w:rsidRPr="008D5FF2" w:rsidRDefault="00076DD9" w:rsidP="00D90B64">
      <w:pPr>
        <w:pStyle w:val="Title"/>
        <w:jc w:val="center"/>
        <w:rPr>
          <w:u w:val="single"/>
        </w:rPr>
      </w:pPr>
      <w:r w:rsidRPr="008D5FF2">
        <w:rPr>
          <w:u w:val="single"/>
        </w:rPr>
        <w:lastRenderedPageBreak/>
        <w:t>Builder’s Warranty</w:t>
      </w:r>
    </w:p>
    <w:p w:rsidR="00076DD9" w:rsidRPr="00F528C3" w:rsidRDefault="00076DD9" w:rsidP="00076DD9">
      <w:pPr>
        <w:pStyle w:val="Title"/>
        <w:jc w:val="center"/>
        <w:rPr>
          <w:sz w:val="32"/>
        </w:rPr>
      </w:pPr>
      <w:r w:rsidRPr="00F528C3">
        <w:rPr>
          <w:sz w:val="32"/>
        </w:rPr>
        <w:t>Frequently Asked Questions</w:t>
      </w:r>
    </w:p>
    <w:p w:rsidR="00076DD9" w:rsidRDefault="00076DD9" w:rsidP="00076DD9">
      <w:pPr>
        <w:spacing w:after="0"/>
        <w:rPr>
          <w:rFonts w:eastAsiaTheme="minorEastAsia"/>
          <w:spacing w:val="4"/>
          <w:sz w:val="20"/>
          <w:szCs w:val="20"/>
          <w:lang w:eastAsia="ja-JP"/>
        </w:rPr>
      </w:pPr>
    </w:p>
    <w:p w:rsidR="00076DD9" w:rsidRPr="005E2B13" w:rsidRDefault="00076DD9" w:rsidP="00076DD9">
      <w:pPr>
        <w:spacing w:after="0"/>
        <w:rPr>
          <w:rFonts w:eastAsiaTheme="minorEastAsia"/>
          <w:spacing w:val="4"/>
          <w:sz w:val="20"/>
          <w:szCs w:val="20"/>
          <w:lang w:eastAsia="ja-JP"/>
        </w:rPr>
      </w:pPr>
    </w:p>
    <w:p w:rsidR="00076DD9" w:rsidRPr="00F62D95"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r>
        <w:rPr>
          <w:noProof/>
        </w:rPr>
        <w:drawing>
          <wp:anchor distT="0" distB="0" distL="114300" distR="114300" simplePos="0" relativeHeight="251659264" behindDoc="0" locked="0" layoutInCell="1" allowOverlap="1" wp14:anchorId="569CF780" wp14:editId="5ECFD6F8">
            <wp:simplePos x="0" y="0"/>
            <wp:positionH relativeFrom="column">
              <wp:posOffset>1365885</wp:posOffset>
            </wp:positionH>
            <wp:positionV relativeFrom="paragraph">
              <wp:posOffset>130175</wp:posOffset>
            </wp:positionV>
            <wp:extent cx="2503805" cy="4152900"/>
            <wp:effectExtent l="0" t="5397" r="5397" b="5398"/>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antydiagram-page-001.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2503805" cy="4152900"/>
                    </a:xfrm>
                    <a:prstGeom prst="rect">
                      <a:avLst/>
                    </a:prstGeom>
                  </pic:spPr>
                </pic:pic>
              </a:graphicData>
            </a:graphic>
            <wp14:sizeRelH relativeFrom="margin">
              <wp14:pctWidth>0</wp14:pctWidth>
            </wp14:sizeRelH>
          </wp:anchor>
        </w:drawing>
      </w:r>
      <w:r>
        <w:rPr>
          <w:rFonts w:ascii="Verdana" w:eastAsia="Times New Roman" w:hAnsi="Verdana" w:cs="Times New Roman"/>
          <w:b/>
          <w:bCs/>
          <w:color w:val="000000"/>
          <w:sz w:val="29"/>
          <w:szCs w:val="29"/>
        </w:rPr>
        <w:t xml:space="preserve">What is the Builder’s </w:t>
      </w:r>
      <w:r w:rsidRPr="00F62D95">
        <w:rPr>
          <w:rFonts w:ascii="Verdana" w:eastAsia="Times New Roman" w:hAnsi="Verdana" w:cs="Times New Roman"/>
          <w:b/>
          <w:bCs/>
          <w:color w:val="000000"/>
          <w:sz w:val="29"/>
          <w:szCs w:val="29"/>
        </w:rPr>
        <w:t>warranty?</w:t>
      </w:r>
    </w:p>
    <w:p w:rsidR="00076DD9" w:rsidRPr="00F62D95" w:rsidRDefault="00076DD9" w:rsidP="00076DD9">
      <w:pPr>
        <w:shd w:val="clear" w:color="auto" w:fill="FFFFFF"/>
        <w:spacing w:after="150" w:line="240" w:lineRule="auto"/>
        <w:rPr>
          <w:rFonts w:ascii="Verdana" w:eastAsia="Times New Roman" w:hAnsi="Verdana" w:cs="Times New Roman"/>
          <w:color w:val="000000"/>
          <w:sz w:val="18"/>
          <w:szCs w:val="18"/>
        </w:rPr>
      </w:pPr>
      <w:r>
        <w:rPr>
          <w:rFonts w:ascii="Arial" w:eastAsia="Times New Roman" w:hAnsi="Arial" w:cs="Arial"/>
          <w:color w:val="000000"/>
          <w:sz w:val="20"/>
          <w:szCs w:val="20"/>
        </w:rPr>
        <w:t xml:space="preserve">Our Builder’s warranty is the guarantee that you are covered from any workmanship flaws during the first year in your new home.  The One Year Workmanship Coverage includes all manufacturer’s defects and workmanship defects illustrated in the diagram below. This coverage does not extend to wear and tear and cosmetic items.  </w:t>
      </w:r>
    </w:p>
    <w:p w:rsidR="00076DD9"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p>
    <w:p w:rsidR="00076DD9" w:rsidRPr="00FB3FD3"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r>
        <w:rPr>
          <w:rFonts w:ascii="Verdana" w:eastAsia="Times New Roman" w:hAnsi="Verdana" w:cs="Times New Roman"/>
          <w:b/>
          <w:bCs/>
          <w:color w:val="000000"/>
          <w:sz w:val="29"/>
          <w:szCs w:val="29"/>
        </w:rPr>
        <w:t>What items are not covered</w:t>
      </w:r>
      <w:r w:rsidRPr="00FB3FD3">
        <w:rPr>
          <w:rFonts w:ascii="Verdana" w:eastAsia="Times New Roman" w:hAnsi="Verdana" w:cs="Times New Roman"/>
          <w:b/>
          <w:bCs/>
          <w:color w:val="000000"/>
          <w:sz w:val="29"/>
          <w:szCs w:val="29"/>
        </w:rPr>
        <w:t>?</w:t>
      </w:r>
    </w:p>
    <w:p w:rsidR="00076DD9" w:rsidRPr="001F0787" w:rsidRDefault="00076DD9" w:rsidP="00076DD9">
      <w:pPr>
        <w:shd w:val="clear" w:color="auto" w:fill="FFFFFF"/>
        <w:spacing w:after="150" w:line="240" w:lineRule="auto"/>
        <w:rPr>
          <w:rFonts w:ascii="Arial" w:eastAsia="Times New Roman" w:hAnsi="Arial" w:cs="Arial"/>
          <w:color w:val="000000"/>
          <w:sz w:val="20"/>
          <w:szCs w:val="20"/>
        </w:rPr>
      </w:pPr>
      <w:r w:rsidRPr="001F0787">
        <w:rPr>
          <w:rFonts w:ascii="Arial" w:eastAsia="Times New Roman" w:hAnsi="Arial" w:cs="Arial"/>
          <w:color w:val="000000"/>
          <w:sz w:val="20"/>
          <w:szCs w:val="20"/>
        </w:rPr>
        <w:t xml:space="preserve">Warranty excludes any wear and tear due to excessive moisture and liquid exposure, improper care and maintenance, negligence or abuse including but not limited to damage caused by </w:t>
      </w:r>
      <w:r>
        <w:rPr>
          <w:rFonts w:ascii="Arial" w:eastAsia="Times New Roman" w:hAnsi="Arial" w:cs="Arial"/>
          <w:color w:val="000000"/>
          <w:sz w:val="20"/>
          <w:szCs w:val="20"/>
        </w:rPr>
        <w:t xml:space="preserve">people &amp; </w:t>
      </w:r>
      <w:r w:rsidRPr="001F0787">
        <w:rPr>
          <w:rFonts w:ascii="Arial" w:eastAsia="Times New Roman" w:hAnsi="Arial" w:cs="Arial"/>
          <w:color w:val="000000"/>
          <w:sz w:val="20"/>
          <w:szCs w:val="20"/>
        </w:rPr>
        <w:t xml:space="preserve">pets. </w:t>
      </w:r>
      <w:r>
        <w:rPr>
          <w:rFonts w:ascii="Arial" w:eastAsia="Times New Roman" w:hAnsi="Arial" w:cs="Arial"/>
          <w:color w:val="000000"/>
          <w:sz w:val="20"/>
          <w:szCs w:val="20"/>
        </w:rPr>
        <w:t xml:space="preserve">Appliances and HVAC are covered directly by manufacturer warranties and must be registered within 30 days of your home purchase. Instructions are provided for you. </w:t>
      </w:r>
    </w:p>
    <w:p w:rsidR="00076DD9" w:rsidRPr="002D4E12" w:rsidRDefault="00076DD9" w:rsidP="00076DD9">
      <w:pPr>
        <w:pStyle w:val="ListParagraph"/>
        <w:numPr>
          <w:ilvl w:val="0"/>
          <w:numId w:val="2"/>
        </w:numPr>
        <w:shd w:val="clear" w:color="auto" w:fill="FFFFFF"/>
        <w:spacing w:after="150" w:line="240" w:lineRule="auto"/>
        <w:rPr>
          <w:rFonts w:ascii="Arial" w:eastAsia="Times New Roman" w:hAnsi="Arial" w:cs="Arial"/>
          <w:color w:val="000000"/>
          <w:sz w:val="20"/>
          <w:szCs w:val="20"/>
        </w:rPr>
      </w:pPr>
      <w:r w:rsidRPr="002D4E12">
        <w:rPr>
          <w:rFonts w:ascii="Arial" w:eastAsia="Times New Roman" w:hAnsi="Arial" w:cs="Arial"/>
          <w:color w:val="000000"/>
          <w:sz w:val="20"/>
          <w:szCs w:val="20"/>
        </w:rPr>
        <w:t xml:space="preserve">Landscaping, Grading &amp; Swales  </w:t>
      </w:r>
    </w:p>
    <w:p w:rsidR="00076DD9" w:rsidRPr="00DF4D5D" w:rsidRDefault="00076DD9" w:rsidP="00076DD9">
      <w:pPr>
        <w:pStyle w:val="ListParagraph"/>
        <w:numPr>
          <w:ilvl w:val="0"/>
          <w:numId w:val="2"/>
        </w:numPr>
        <w:shd w:val="clear" w:color="auto" w:fill="FFFFFF"/>
        <w:spacing w:after="150" w:line="240" w:lineRule="auto"/>
        <w:rPr>
          <w:rFonts w:ascii="Arial" w:eastAsia="Times New Roman" w:hAnsi="Arial" w:cs="Arial"/>
          <w:color w:val="000000"/>
          <w:sz w:val="20"/>
          <w:szCs w:val="20"/>
        </w:rPr>
      </w:pPr>
      <w:r w:rsidRPr="00DF4D5D">
        <w:rPr>
          <w:rFonts w:ascii="Arial" w:eastAsia="Times New Roman" w:hAnsi="Arial" w:cs="Arial"/>
          <w:color w:val="000000"/>
          <w:sz w:val="20"/>
          <w:szCs w:val="20"/>
        </w:rPr>
        <w:t>Decks &amp; Fences</w:t>
      </w:r>
      <w:r>
        <w:rPr>
          <w:rFonts w:ascii="Arial" w:eastAsia="Times New Roman" w:hAnsi="Arial" w:cs="Arial"/>
          <w:color w:val="000000"/>
          <w:sz w:val="20"/>
          <w:szCs w:val="20"/>
        </w:rPr>
        <w:tab/>
      </w:r>
      <w:r>
        <w:rPr>
          <w:rFonts w:ascii="Arial" w:eastAsia="Times New Roman" w:hAnsi="Arial" w:cs="Arial"/>
          <w:color w:val="000000"/>
          <w:sz w:val="20"/>
          <w:szCs w:val="20"/>
        </w:rPr>
        <w:tab/>
      </w:r>
    </w:p>
    <w:p w:rsidR="00076DD9" w:rsidRDefault="00076DD9" w:rsidP="00076DD9">
      <w:pPr>
        <w:pStyle w:val="ListParagraph"/>
        <w:numPr>
          <w:ilvl w:val="0"/>
          <w:numId w:val="2"/>
        </w:numPr>
        <w:shd w:val="clear" w:color="auto" w:fill="FFFFFF"/>
        <w:spacing w:after="150" w:line="240" w:lineRule="auto"/>
        <w:rPr>
          <w:rFonts w:ascii="Arial" w:eastAsia="Times New Roman" w:hAnsi="Arial" w:cs="Arial"/>
          <w:color w:val="000000"/>
          <w:sz w:val="20"/>
          <w:szCs w:val="20"/>
        </w:rPr>
      </w:pPr>
      <w:r w:rsidRPr="00DF4D5D">
        <w:rPr>
          <w:rFonts w:ascii="Arial" w:eastAsia="Times New Roman" w:hAnsi="Arial" w:cs="Arial"/>
          <w:color w:val="000000"/>
          <w:sz w:val="20"/>
          <w:szCs w:val="20"/>
        </w:rPr>
        <w:t xml:space="preserve">Concrete </w:t>
      </w:r>
    </w:p>
    <w:p w:rsidR="00076DD9" w:rsidRPr="00B4166D" w:rsidRDefault="00076DD9" w:rsidP="00076DD9">
      <w:pPr>
        <w:pStyle w:val="ListParagraph"/>
        <w:numPr>
          <w:ilvl w:val="0"/>
          <w:numId w:val="2"/>
        </w:numPr>
        <w:shd w:val="clear" w:color="auto" w:fill="FFFFFF"/>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Other Exclusions include </w:t>
      </w:r>
      <w:r w:rsidRPr="00B4166D">
        <w:rPr>
          <w:rFonts w:ascii="Arial" w:eastAsia="Times New Roman" w:hAnsi="Arial" w:cs="Arial"/>
          <w:color w:val="000000"/>
          <w:sz w:val="20"/>
          <w:szCs w:val="20"/>
        </w:rPr>
        <w:t>deterioration of construction materials within expected levels, including warpage or shrinkage within industry standards, or changes due to weather co</w:t>
      </w:r>
      <w:r w:rsidR="00EE751A">
        <w:rPr>
          <w:rFonts w:ascii="Arial" w:eastAsia="Times New Roman" w:hAnsi="Arial" w:cs="Arial"/>
          <w:color w:val="000000"/>
          <w:sz w:val="20"/>
          <w:szCs w:val="20"/>
        </w:rPr>
        <w:t xml:space="preserve">nditions, natural disasters, </w:t>
      </w:r>
      <w:r w:rsidRPr="00B4166D">
        <w:rPr>
          <w:rFonts w:ascii="Arial" w:eastAsia="Times New Roman" w:hAnsi="Arial" w:cs="Arial"/>
          <w:color w:val="000000"/>
          <w:sz w:val="20"/>
          <w:szCs w:val="20"/>
        </w:rPr>
        <w:t>soil movement or settling</w:t>
      </w:r>
    </w:p>
    <w:p w:rsidR="00076DD9"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p>
    <w:p w:rsidR="00076DD9"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r>
        <w:rPr>
          <w:rFonts w:ascii="Verdana" w:eastAsia="Times New Roman" w:hAnsi="Verdana" w:cs="Times New Roman"/>
          <w:b/>
          <w:bCs/>
          <w:color w:val="000000"/>
          <w:sz w:val="29"/>
          <w:szCs w:val="29"/>
        </w:rPr>
        <w:t xml:space="preserve">When does coverage begin? </w:t>
      </w:r>
    </w:p>
    <w:p w:rsidR="00076DD9" w:rsidRPr="00B4166D"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r w:rsidRPr="00B4166D">
        <w:rPr>
          <w:rFonts w:ascii="Arial" w:eastAsia="Times New Roman" w:hAnsi="Arial" w:cs="Arial"/>
          <w:b/>
          <w:bCs/>
          <w:color w:val="000000"/>
          <w:sz w:val="20"/>
          <w:szCs w:val="20"/>
        </w:rPr>
        <w:t>C</w:t>
      </w:r>
      <w:r>
        <w:rPr>
          <w:rFonts w:ascii="Arial" w:eastAsia="Times New Roman" w:hAnsi="Arial" w:cs="Arial"/>
          <w:color w:val="000000"/>
          <w:sz w:val="20"/>
          <w:szCs w:val="20"/>
        </w:rPr>
        <w:t xml:space="preserve">overage begins the date of your walkthrough, not the date of closing For example, if you have requested an early occupancy, or taken possession prior to closing the builder's warranty begins at that time.  </w:t>
      </w:r>
    </w:p>
    <w:p w:rsidR="00076DD9" w:rsidRDefault="00076DD9" w:rsidP="00076DD9">
      <w:pPr>
        <w:shd w:val="clear" w:color="auto" w:fill="FFFFFF"/>
        <w:spacing w:after="0" w:line="240" w:lineRule="auto"/>
        <w:outlineLvl w:val="2"/>
        <w:rPr>
          <w:rFonts w:ascii="Verdana" w:eastAsia="Times New Roman" w:hAnsi="Verdana" w:cs="Times New Roman"/>
          <w:b/>
          <w:bCs/>
          <w:color w:val="000000"/>
          <w:sz w:val="29"/>
          <w:szCs w:val="29"/>
        </w:rPr>
      </w:pPr>
    </w:p>
    <w:p w:rsidR="0066750E" w:rsidRDefault="0066750E" w:rsidP="0066750E">
      <w:pPr>
        <w:shd w:val="clear" w:color="auto" w:fill="FFFFFF"/>
        <w:spacing w:after="150" w:line="240" w:lineRule="auto"/>
        <w:rPr>
          <w:rFonts w:ascii="Verdana" w:eastAsia="Times New Roman" w:hAnsi="Verdana" w:cs="Times New Roman"/>
          <w:b/>
          <w:bCs/>
          <w:color w:val="000000"/>
          <w:sz w:val="29"/>
          <w:szCs w:val="29"/>
        </w:rPr>
      </w:pPr>
    </w:p>
    <w:p w:rsidR="0066750E" w:rsidRDefault="0066750E" w:rsidP="0066750E">
      <w:pPr>
        <w:shd w:val="clear" w:color="auto" w:fill="FFFFFF"/>
        <w:spacing w:after="150" w:line="240" w:lineRule="auto"/>
        <w:rPr>
          <w:rFonts w:ascii="Verdana" w:eastAsia="Times New Roman" w:hAnsi="Verdana" w:cs="Times New Roman"/>
          <w:b/>
          <w:bCs/>
          <w:color w:val="000000"/>
          <w:sz w:val="29"/>
          <w:szCs w:val="29"/>
        </w:rPr>
      </w:pPr>
    </w:p>
    <w:p w:rsidR="0066750E" w:rsidRDefault="0066750E" w:rsidP="0066750E">
      <w:pPr>
        <w:shd w:val="clear" w:color="auto" w:fill="FFFFFF"/>
        <w:spacing w:after="150" w:line="240" w:lineRule="auto"/>
        <w:rPr>
          <w:rFonts w:ascii="Arial" w:eastAsia="Times New Roman" w:hAnsi="Arial" w:cs="Arial"/>
          <w:color w:val="000000"/>
          <w:sz w:val="20"/>
          <w:szCs w:val="20"/>
        </w:rPr>
      </w:pPr>
      <w:r>
        <w:rPr>
          <w:rFonts w:ascii="Verdana" w:eastAsia="Times New Roman" w:hAnsi="Verdana" w:cs="Times New Roman"/>
          <w:b/>
          <w:bCs/>
          <w:color w:val="000000"/>
          <w:sz w:val="29"/>
          <w:szCs w:val="29"/>
        </w:rPr>
        <w:lastRenderedPageBreak/>
        <w:t>How do I request a service call?</w:t>
      </w:r>
    </w:p>
    <w:p w:rsidR="0066750E" w:rsidRDefault="0066750E" w:rsidP="0066750E">
      <w:pPr>
        <w:shd w:val="clear" w:color="auto" w:fill="FFFFFF"/>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If you have problems that arise that cannot wait such as a water leak or repair that needs immediate attention, refer to our section on troubleshooting. If troubleshooting does not eliminate the issue submit the provided warranty request form to </w:t>
      </w:r>
      <w:hyperlink r:id="rId14" w:history="1">
        <w:r w:rsidRPr="0093547C">
          <w:rPr>
            <w:rStyle w:val="Hyperlink"/>
            <w:rFonts w:ascii="Arial" w:eastAsia="Times New Roman" w:hAnsi="Arial" w:cs="Arial"/>
            <w:sz w:val="20"/>
            <w:szCs w:val="20"/>
          </w:rPr>
          <w:t>warranty@billmacehomes.com</w:t>
        </w:r>
      </w:hyperlink>
      <w:r>
        <w:rPr>
          <w:rFonts w:ascii="Arial" w:eastAsia="Times New Roman" w:hAnsi="Arial" w:cs="Arial"/>
          <w:color w:val="000000"/>
          <w:sz w:val="20"/>
          <w:szCs w:val="20"/>
        </w:rPr>
        <w:t>.</w:t>
      </w:r>
    </w:p>
    <w:p w:rsidR="0066750E" w:rsidRDefault="0066750E" w:rsidP="0066750E">
      <w:pPr>
        <w:shd w:val="clear" w:color="auto" w:fill="FFFFFF"/>
        <w:spacing w:after="150" w:line="240" w:lineRule="auto"/>
        <w:rPr>
          <w:rFonts w:ascii="Arial" w:eastAsia="Times New Roman" w:hAnsi="Arial" w:cs="Arial"/>
          <w:color w:val="000000"/>
          <w:sz w:val="20"/>
          <w:szCs w:val="20"/>
        </w:rPr>
      </w:pPr>
    </w:p>
    <w:p w:rsidR="0066750E" w:rsidRDefault="0066750E" w:rsidP="0066750E">
      <w:pPr>
        <w:shd w:val="clear" w:color="auto" w:fill="FFFFFF"/>
        <w:spacing w:after="150" w:line="240" w:lineRule="auto"/>
        <w:rPr>
          <w:rFonts w:ascii="Arial" w:eastAsia="Times New Roman" w:hAnsi="Arial" w:cs="Arial"/>
          <w:color w:val="000000"/>
          <w:sz w:val="20"/>
          <w:szCs w:val="20"/>
        </w:rPr>
      </w:pPr>
      <w:r>
        <w:rPr>
          <w:rFonts w:ascii="Verdana" w:eastAsia="Times New Roman" w:hAnsi="Verdana" w:cs="Times New Roman"/>
          <w:b/>
          <w:bCs/>
          <w:color w:val="000000"/>
          <w:sz w:val="29"/>
          <w:szCs w:val="29"/>
        </w:rPr>
        <w:t>Do I have to be home during the repair?</w:t>
      </w:r>
    </w:p>
    <w:p w:rsidR="0066750E" w:rsidRDefault="0066750E" w:rsidP="0066750E">
      <w:pPr>
        <w:shd w:val="clear" w:color="auto" w:fill="FFFFFF"/>
        <w:spacing w:after="0" w:line="240" w:lineRule="auto"/>
        <w:outlineLvl w:val="2"/>
        <w:rPr>
          <w:rFonts w:ascii="Verdana" w:eastAsia="Times New Roman" w:hAnsi="Verdana" w:cs="Times New Roman"/>
          <w:b/>
          <w:bCs/>
          <w:color w:val="000000"/>
          <w:sz w:val="29"/>
          <w:szCs w:val="29"/>
        </w:rPr>
      </w:pPr>
      <w:r>
        <w:rPr>
          <w:rFonts w:ascii="Arial" w:eastAsia="Times New Roman" w:hAnsi="Arial" w:cs="Arial"/>
          <w:color w:val="000000"/>
          <w:sz w:val="20"/>
          <w:szCs w:val="20"/>
        </w:rPr>
        <w:t xml:space="preserve">We understand that you cannot always be present for repair appointments. We don’t require anyone to </w:t>
      </w:r>
      <w:r w:rsidR="00753799">
        <w:rPr>
          <w:rFonts w:ascii="Arial" w:eastAsia="Times New Roman" w:hAnsi="Arial" w:cs="Arial"/>
          <w:color w:val="000000"/>
          <w:sz w:val="20"/>
          <w:szCs w:val="20"/>
        </w:rPr>
        <w:t xml:space="preserve">be </w:t>
      </w:r>
      <w:r>
        <w:rPr>
          <w:rFonts w:ascii="Arial" w:eastAsia="Times New Roman" w:hAnsi="Arial" w:cs="Arial"/>
          <w:color w:val="000000"/>
          <w:sz w:val="20"/>
          <w:szCs w:val="20"/>
        </w:rPr>
        <w:t xml:space="preserve">present for minor exterior repairs, just make sure that all animals are secured and if the area that needs attention is inside the fence, that the contractors have access to the </w:t>
      </w:r>
      <w:r w:rsidR="00753799">
        <w:rPr>
          <w:rFonts w:ascii="Arial" w:eastAsia="Times New Roman" w:hAnsi="Arial" w:cs="Arial"/>
          <w:color w:val="000000"/>
          <w:sz w:val="20"/>
          <w:szCs w:val="20"/>
        </w:rPr>
        <w:t xml:space="preserve">gate. We ask that someone over 18 be present for any interior repairs.  Sub-contractors cannot enter your home without someone acting as a representative on your behalf that can sign for the completion of requested repairs. </w:t>
      </w:r>
    </w:p>
    <w:p w:rsidR="0066750E" w:rsidRDefault="0066750E" w:rsidP="0066750E">
      <w:pPr>
        <w:shd w:val="clear" w:color="auto" w:fill="FFFFFF"/>
        <w:spacing w:after="0" w:line="240" w:lineRule="auto"/>
        <w:outlineLvl w:val="2"/>
        <w:rPr>
          <w:rFonts w:ascii="Verdana" w:eastAsia="Times New Roman" w:hAnsi="Verdana" w:cs="Times New Roman"/>
          <w:b/>
          <w:bCs/>
          <w:color w:val="000000"/>
          <w:sz w:val="29"/>
          <w:szCs w:val="29"/>
        </w:rPr>
      </w:pPr>
    </w:p>
    <w:p w:rsidR="0066750E" w:rsidRDefault="0066750E" w:rsidP="0066750E">
      <w:pPr>
        <w:shd w:val="clear" w:color="auto" w:fill="FFFFFF"/>
        <w:spacing w:after="0" w:line="240" w:lineRule="auto"/>
        <w:outlineLvl w:val="2"/>
        <w:rPr>
          <w:rFonts w:ascii="Verdana" w:eastAsia="Times New Roman" w:hAnsi="Verdana" w:cs="Times New Roman"/>
          <w:b/>
          <w:bCs/>
          <w:color w:val="000000"/>
          <w:sz w:val="29"/>
          <w:szCs w:val="29"/>
        </w:rPr>
      </w:pPr>
      <w:r w:rsidRPr="00FB3FD3">
        <w:rPr>
          <w:rFonts w:ascii="Verdana" w:eastAsia="Times New Roman" w:hAnsi="Verdana" w:cs="Times New Roman"/>
          <w:b/>
          <w:bCs/>
          <w:color w:val="000000"/>
          <w:sz w:val="29"/>
          <w:szCs w:val="29"/>
        </w:rPr>
        <w:t>Is there a service fee or deductible for each visit?</w:t>
      </w:r>
    </w:p>
    <w:p w:rsidR="0066750E" w:rsidRDefault="0066750E" w:rsidP="0066750E">
      <w:pPr>
        <w:shd w:val="clear" w:color="auto" w:fill="FFFFFF"/>
        <w:spacing w:after="150" w:line="240" w:lineRule="auto"/>
        <w:rPr>
          <w:rFonts w:ascii="Arial" w:eastAsia="Times New Roman" w:hAnsi="Arial" w:cs="Arial"/>
          <w:color w:val="000000"/>
          <w:sz w:val="20"/>
          <w:szCs w:val="20"/>
        </w:rPr>
      </w:pPr>
    </w:p>
    <w:p w:rsidR="0066750E" w:rsidRDefault="0066750E" w:rsidP="0066750E">
      <w:pPr>
        <w:shd w:val="clear" w:color="auto" w:fill="FFFFFF"/>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There is never a service fee from the builder. We ask that as minor issues come up over the course of the first year in your new home (nails showing, minor drywall cracks from settling, etc.) that you note them on your 11 month Service request Form and simply send that form to </w:t>
      </w:r>
      <w:r w:rsidRPr="007F460D">
        <w:rPr>
          <w:rFonts w:ascii="Arial" w:eastAsia="Times New Roman" w:hAnsi="Arial" w:cs="Arial"/>
          <w:color w:val="000000"/>
          <w:sz w:val="20"/>
          <w:szCs w:val="20"/>
        </w:rPr>
        <w:t>warranty@billmacehomes.com</w:t>
      </w:r>
      <w:r>
        <w:rPr>
          <w:rFonts w:ascii="Arial" w:eastAsia="Times New Roman" w:hAnsi="Arial" w:cs="Arial"/>
          <w:color w:val="000000"/>
          <w:sz w:val="20"/>
          <w:szCs w:val="20"/>
        </w:rPr>
        <w:t xml:space="preserve"> approx.. 11 months after you move in. a Warranty representative will contact you to schedule a time to review the items covered by your warranty and schedule any necessary repairs. Please be sure to familiarize yourself with Homeowner maintenance procedures </w:t>
      </w:r>
      <w:r>
        <w:rPr>
          <w:rFonts w:ascii="Arial" w:hAnsi="Arial" w:cs="Arial"/>
          <w:color w:val="000000"/>
          <w:sz w:val="20"/>
          <w:szCs w:val="20"/>
          <w:shd w:val="clear" w:color="auto" w:fill="FFFFFF"/>
        </w:rPr>
        <w:t xml:space="preserve">such as replacing HVAC filters or periodically flushing the sediment build-up through your water heater. Failure to do these basic things will cause damage to your systems. If a system has not been maintained, Bill Mace Homes will not be responsible for the repair. </w:t>
      </w:r>
    </w:p>
    <w:p w:rsidR="00753799" w:rsidRDefault="0066750E" w:rsidP="0066750E">
      <w:pPr>
        <w:shd w:val="clear" w:color="auto" w:fill="FFFFFF"/>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If you have problems that arise that cannot wait (plumbing, electrical, etc.) You can submit a warranty request in writing, and we will send a technician promptly. If the repairs are necessary due to manufacturer defect, there will be no charge for the service call.</w:t>
      </w:r>
    </w:p>
    <w:p w:rsidR="0066750E" w:rsidRPr="00411E78" w:rsidRDefault="0066750E" w:rsidP="0066750E">
      <w:pPr>
        <w:shd w:val="clear" w:color="auto" w:fill="FFFFFF"/>
        <w:spacing w:after="150" w:line="240" w:lineRule="auto"/>
        <w:rPr>
          <w:rFonts w:ascii="Arial" w:eastAsia="Times New Roman" w:hAnsi="Arial" w:cs="Arial"/>
          <w:i/>
          <w:color w:val="000000"/>
          <w:sz w:val="20"/>
          <w:szCs w:val="20"/>
        </w:rPr>
      </w:pPr>
      <w:r w:rsidRPr="00411E78">
        <w:rPr>
          <w:rFonts w:ascii="Arial" w:eastAsia="Times New Roman" w:hAnsi="Arial" w:cs="Arial"/>
          <w:i/>
          <w:color w:val="000000"/>
          <w:sz w:val="20"/>
          <w:szCs w:val="20"/>
        </w:rPr>
        <w:t xml:space="preserve"> </w:t>
      </w:r>
      <w:r w:rsidRPr="00411E78">
        <w:rPr>
          <w:rFonts w:ascii="Arial" w:eastAsia="Times New Roman" w:hAnsi="Arial" w:cs="Arial"/>
          <w:i/>
          <w:color w:val="000000"/>
          <w:sz w:val="20"/>
          <w:szCs w:val="20"/>
          <w:u w:val="single"/>
        </w:rPr>
        <w:t>Please Note:</w:t>
      </w:r>
      <w:r w:rsidRPr="00411E78">
        <w:rPr>
          <w:rFonts w:ascii="Arial" w:eastAsia="Times New Roman" w:hAnsi="Arial" w:cs="Arial"/>
          <w:i/>
          <w:color w:val="000000"/>
          <w:sz w:val="20"/>
          <w:szCs w:val="20"/>
        </w:rPr>
        <w:t xml:space="preserve"> You must submit the warranty claim through your warranty coordinator or you may be subject to technician’s service f</w:t>
      </w:r>
      <w:r w:rsidR="00411E78" w:rsidRPr="00411E78">
        <w:rPr>
          <w:rFonts w:ascii="Arial" w:eastAsia="Times New Roman" w:hAnsi="Arial" w:cs="Arial"/>
          <w:i/>
          <w:color w:val="000000"/>
          <w:sz w:val="20"/>
          <w:szCs w:val="20"/>
        </w:rPr>
        <w:t xml:space="preserve">ees and/or </w:t>
      </w:r>
      <w:r w:rsidRPr="00411E78">
        <w:rPr>
          <w:rFonts w:ascii="Arial" w:eastAsia="Times New Roman" w:hAnsi="Arial" w:cs="Arial"/>
          <w:i/>
          <w:color w:val="000000"/>
          <w:sz w:val="20"/>
          <w:szCs w:val="20"/>
        </w:rPr>
        <w:t xml:space="preserve">materials. </w:t>
      </w:r>
    </w:p>
    <w:p w:rsidR="0066750E" w:rsidRDefault="0066750E" w:rsidP="0066750E">
      <w:pPr>
        <w:shd w:val="clear" w:color="auto" w:fill="FFFFFF"/>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Bill Mace Homes does not reimburse for service fees/ materials that are not ordered by your coordinator. We will work hard to try and resolve your requests promptly and efficiently. There may be circumstances where repairs may have to be rescheduled due to weather or other variables. Bill Mace Homes and their subcontractors will not be held liable for any lost wages or lodging expenses during repair appointments.</w:t>
      </w:r>
    </w:p>
    <w:p w:rsidR="00272036" w:rsidRDefault="00272036" w:rsidP="0066750E">
      <w:pPr>
        <w:shd w:val="clear" w:color="auto" w:fill="FFFFFF"/>
        <w:spacing w:after="150" w:line="240" w:lineRule="auto"/>
        <w:rPr>
          <w:rFonts w:ascii="Arial" w:eastAsia="Times New Roman" w:hAnsi="Arial" w:cs="Arial"/>
          <w:color w:val="FF0000"/>
          <w:sz w:val="20"/>
          <w:szCs w:val="20"/>
        </w:rPr>
      </w:pPr>
    </w:p>
    <w:p w:rsidR="0066750E" w:rsidRDefault="0066750E" w:rsidP="0066750E">
      <w:pPr>
        <w:shd w:val="clear" w:color="auto" w:fill="FFFFFF"/>
        <w:spacing w:after="0" w:line="240" w:lineRule="auto"/>
        <w:rPr>
          <w:rFonts w:ascii="Verdana" w:hAnsi="Verdana" w:cs="Arial"/>
          <w:b/>
          <w:sz w:val="29"/>
          <w:szCs w:val="29"/>
          <w:u w:val="single"/>
        </w:rPr>
      </w:pPr>
    </w:p>
    <w:p w:rsidR="00AE1CB7" w:rsidRDefault="00AE1CB7" w:rsidP="0065462C">
      <w:pPr>
        <w:pStyle w:val="Title"/>
        <w:jc w:val="center"/>
        <w:rPr>
          <w:u w:val="single"/>
        </w:rPr>
      </w:pPr>
    </w:p>
    <w:p w:rsidR="00AE1CB7" w:rsidRDefault="00AE1CB7" w:rsidP="0065462C">
      <w:pPr>
        <w:pStyle w:val="Title"/>
        <w:jc w:val="center"/>
        <w:rPr>
          <w:u w:val="single"/>
        </w:rPr>
      </w:pPr>
    </w:p>
    <w:p w:rsidR="00AE1CB7" w:rsidRDefault="00AE1CB7" w:rsidP="0065462C">
      <w:pPr>
        <w:pStyle w:val="Title"/>
        <w:jc w:val="center"/>
        <w:rPr>
          <w:u w:val="single"/>
        </w:rPr>
      </w:pPr>
    </w:p>
    <w:p w:rsidR="00AE1CB7" w:rsidRDefault="00AE1CB7" w:rsidP="0065462C">
      <w:pPr>
        <w:pStyle w:val="Title"/>
        <w:jc w:val="center"/>
        <w:rPr>
          <w:u w:val="single"/>
        </w:rPr>
      </w:pPr>
    </w:p>
    <w:p w:rsidR="0065462C" w:rsidRDefault="0065462C" w:rsidP="0065462C">
      <w:pPr>
        <w:pStyle w:val="Title"/>
        <w:jc w:val="center"/>
        <w:rPr>
          <w:u w:val="single"/>
        </w:rPr>
      </w:pPr>
      <w:r w:rsidRPr="008D5FF2">
        <w:rPr>
          <w:u w:val="single"/>
        </w:rPr>
        <w:lastRenderedPageBreak/>
        <w:t>Warranty</w:t>
      </w:r>
      <w:r>
        <w:rPr>
          <w:u w:val="single"/>
        </w:rPr>
        <w:t xml:space="preserve"> Claim Request </w:t>
      </w:r>
    </w:p>
    <w:p w:rsidR="0065462C" w:rsidRDefault="0065462C" w:rsidP="0065462C"/>
    <w:p w:rsidR="0065462C" w:rsidRDefault="0065462C" w:rsidP="0065462C">
      <w:r>
        <w:t xml:space="preserve">Please fill out all required information. Include Photos for warranty claims.  Form must be submitted in writing for approval. Warranty claims cannot be processed via phone.  All request will be reviewed within 48 hours of receipt. </w:t>
      </w:r>
    </w:p>
    <w:p w:rsidR="0065462C" w:rsidRDefault="0065462C" w:rsidP="0065462C">
      <w:r w:rsidRPr="0065462C">
        <w:rPr>
          <w:color w:val="FF0000"/>
        </w:rPr>
        <w:t>*</w:t>
      </w:r>
      <w:r>
        <w:t>Homeowner’s Name _______________________________</w:t>
      </w:r>
      <w:r w:rsidRPr="0065462C">
        <w:rPr>
          <w:color w:val="FF0000"/>
        </w:rPr>
        <w:t xml:space="preserve">* </w:t>
      </w:r>
      <w:r>
        <w:t>Phone#____________________________</w:t>
      </w:r>
    </w:p>
    <w:p w:rsidR="0065462C" w:rsidRDefault="0065462C" w:rsidP="0065462C">
      <w:r>
        <w:t>Email ____________________________________________ Phone # ____________________________</w:t>
      </w:r>
    </w:p>
    <w:p w:rsidR="0065462C" w:rsidRDefault="0065462C" w:rsidP="0065462C">
      <w:r w:rsidRPr="0065462C">
        <w:rPr>
          <w:color w:val="FF0000"/>
        </w:rPr>
        <w:t>*</w:t>
      </w:r>
      <w:r>
        <w:t>Lot # _______________________________</w:t>
      </w:r>
      <w:r w:rsidRPr="0065462C">
        <w:rPr>
          <w:color w:val="FF0000"/>
        </w:rPr>
        <w:t xml:space="preserve">* </w:t>
      </w:r>
      <w:r>
        <w:t>Subdivision _____________________________________</w:t>
      </w:r>
    </w:p>
    <w:p w:rsidR="0065462C" w:rsidRDefault="0065462C" w:rsidP="0065462C">
      <w:r w:rsidRPr="0065462C">
        <w:rPr>
          <w:color w:val="FF0000"/>
        </w:rPr>
        <w:t>*</w:t>
      </w:r>
      <w:r>
        <w:t>Physical Address ______________________________________________________________________</w:t>
      </w:r>
    </w:p>
    <w:p w:rsidR="0065462C" w:rsidRDefault="0065462C" w:rsidP="0065462C">
      <w:r w:rsidRPr="0065462C">
        <w:rPr>
          <w:color w:val="FF0000"/>
        </w:rPr>
        <w:t xml:space="preserve">* </w:t>
      </w:r>
      <w:r>
        <w:t>Closing Date (da/mo/year</w:t>
      </w:r>
      <w:r w:rsidR="00820C0F">
        <w:t>) _</w:t>
      </w:r>
      <w:r>
        <w:t>______________________</w:t>
      </w:r>
    </w:p>
    <w:p w:rsidR="00820C0F" w:rsidRPr="00820C0F" w:rsidRDefault="00820C0F" w:rsidP="0065462C">
      <w:pPr>
        <w:rPr>
          <w:i/>
        </w:rPr>
      </w:pPr>
      <w:r>
        <w:t xml:space="preserve">Briefly describe each item separately. </w:t>
      </w:r>
      <w:r w:rsidRPr="00820C0F">
        <w:rPr>
          <w:i/>
        </w:rPr>
        <w:t>(Please specify location; Master Bath, Kitchen,)</w:t>
      </w:r>
    </w:p>
    <w:p w:rsidR="00820C0F" w:rsidRDefault="00820C0F" w:rsidP="0065462C">
      <w:r>
        <w:t>1._______________________________________________________________________________________________________________________________________________________________________________________________________________ Location: ______________________________________</w:t>
      </w:r>
    </w:p>
    <w:p w:rsidR="00820C0F" w:rsidRDefault="00820C0F" w:rsidP="0065462C">
      <w:r>
        <w:t>When did you notice this issue? ___________________________________________________________</w:t>
      </w:r>
    </w:p>
    <w:p w:rsidR="00820C0F" w:rsidRDefault="00820C0F" w:rsidP="0065462C">
      <w:r>
        <w:t>What/ if any / troubleshooting have you performed? __________________________________________</w:t>
      </w:r>
    </w:p>
    <w:p w:rsidR="0066750E" w:rsidRDefault="0066750E" w:rsidP="0066750E">
      <w:pPr>
        <w:shd w:val="clear" w:color="auto" w:fill="FFFFFF"/>
        <w:spacing w:after="0" w:line="240" w:lineRule="auto"/>
      </w:pPr>
    </w:p>
    <w:p w:rsidR="00820C0F" w:rsidRDefault="00820C0F" w:rsidP="0066750E">
      <w:pPr>
        <w:shd w:val="clear" w:color="auto" w:fill="FFFFFF"/>
        <w:spacing w:after="0" w:line="240" w:lineRule="auto"/>
      </w:pPr>
      <w:r>
        <w:t>What days of the week are best to schedule appointments? ____________________________________</w:t>
      </w:r>
    </w:p>
    <w:p w:rsidR="00820C0F" w:rsidRPr="00820C0F" w:rsidRDefault="00820C0F" w:rsidP="0066750E">
      <w:pPr>
        <w:shd w:val="clear" w:color="auto" w:fill="FFFFFF"/>
        <w:spacing w:after="0" w:line="240" w:lineRule="auto"/>
        <w:rPr>
          <w:i/>
        </w:rPr>
      </w:pPr>
      <w:r w:rsidRPr="00820C0F">
        <w:rPr>
          <w:i/>
        </w:rPr>
        <w:t xml:space="preserve">No weekend appointments. </w:t>
      </w:r>
    </w:p>
    <w:p w:rsidR="00820C0F" w:rsidRDefault="00820C0F" w:rsidP="0066750E">
      <w:pPr>
        <w:shd w:val="clear" w:color="auto" w:fill="FFFFFF"/>
        <w:spacing w:after="0" w:line="240" w:lineRule="auto"/>
      </w:pPr>
    </w:p>
    <w:p w:rsidR="00820C0F" w:rsidRDefault="00820C0F" w:rsidP="0066750E">
      <w:pPr>
        <w:shd w:val="clear" w:color="auto" w:fill="FFFFFF"/>
        <w:spacing w:after="0" w:line="240" w:lineRule="auto"/>
      </w:pPr>
      <w:r>
        <w:t xml:space="preserve">Do you prefer morning or afternoon appointments?                    (9-12)                 (12-4)   </w:t>
      </w:r>
    </w:p>
    <w:p w:rsidR="00820C0F" w:rsidRDefault="00820C0F" w:rsidP="0066750E">
      <w:pPr>
        <w:shd w:val="clear" w:color="auto" w:fill="FFFFFF"/>
        <w:spacing w:after="0" w:line="240" w:lineRule="auto"/>
      </w:pPr>
    </w:p>
    <w:p w:rsidR="00820C0F" w:rsidRPr="00820C0F" w:rsidRDefault="00820C0F" w:rsidP="0066750E">
      <w:pPr>
        <w:shd w:val="clear" w:color="auto" w:fill="FFFFFF"/>
        <w:spacing w:after="0" w:line="240" w:lineRule="auto"/>
        <w:rPr>
          <w:color w:val="FF0000"/>
          <w:sz w:val="32"/>
        </w:rPr>
      </w:pPr>
      <w:r w:rsidRPr="00820C0F">
        <w:rPr>
          <w:color w:val="FF0000"/>
          <w:sz w:val="32"/>
        </w:rPr>
        <w:t xml:space="preserve">Please provide photos with claims. </w:t>
      </w:r>
    </w:p>
    <w:p w:rsidR="00820C0F" w:rsidRDefault="00820C0F" w:rsidP="0066750E">
      <w:pPr>
        <w:shd w:val="clear" w:color="auto" w:fill="FFFFFF"/>
        <w:spacing w:after="0" w:line="240" w:lineRule="auto"/>
      </w:pPr>
    </w:p>
    <w:p w:rsidR="00820C0F" w:rsidRPr="00820C0F" w:rsidRDefault="00820C0F" w:rsidP="0066750E">
      <w:pPr>
        <w:shd w:val="clear" w:color="auto" w:fill="FFFFFF"/>
        <w:spacing w:after="0" w:line="240" w:lineRule="auto"/>
      </w:pPr>
    </w:p>
    <w:p w:rsidR="0066750E" w:rsidRDefault="0065462C" w:rsidP="0066750E">
      <w:pPr>
        <w:shd w:val="clear" w:color="auto" w:fill="FFFFFF"/>
        <w:spacing w:after="0" w:line="240" w:lineRule="auto"/>
        <w:rPr>
          <w:rFonts w:ascii="Verdana" w:hAnsi="Verdana" w:cs="Arial"/>
          <w:sz w:val="29"/>
          <w:szCs w:val="29"/>
        </w:rPr>
      </w:pPr>
      <w:r>
        <w:rPr>
          <w:rFonts w:ascii="Verdana" w:hAnsi="Verdana" w:cs="Arial"/>
          <w:sz w:val="29"/>
          <w:szCs w:val="29"/>
        </w:rPr>
        <w:t>Submit Form to:</w:t>
      </w:r>
    </w:p>
    <w:p w:rsidR="0065462C" w:rsidRPr="0065462C" w:rsidRDefault="0065462C" w:rsidP="0066750E">
      <w:pPr>
        <w:shd w:val="clear" w:color="auto" w:fill="FFFFFF"/>
        <w:spacing w:after="0" w:line="240" w:lineRule="auto"/>
        <w:rPr>
          <w:rFonts w:ascii="Verdana" w:hAnsi="Verdana" w:cs="Arial"/>
          <w:sz w:val="29"/>
          <w:szCs w:val="29"/>
        </w:rPr>
      </w:pPr>
    </w:p>
    <w:p w:rsidR="0066750E" w:rsidRPr="00484EB3" w:rsidRDefault="0065462C" w:rsidP="0066750E">
      <w:pPr>
        <w:shd w:val="clear" w:color="auto" w:fill="FFFFFF"/>
        <w:spacing w:after="0" w:line="240" w:lineRule="auto"/>
        <w:rPr>
          <w:rFonts w:ascii="Verdana" w:hAnsi="Verdana" w:cs="Arial"/>
          <w:sz w:val="20"/>
          <w:szCs w:val="20"/>
        </w:rPr>
      </w:pPr>
      <w:r w:rsidRPr="00484EB3">
        <w:rPr>
          <w:rFonts w:ascii="Verdana" w:hAnsi="Verdana" w:cs="Arial"/>
          <w:sz w:val="20"/>
          <w:szCs w:val="20"/>
        </w:rPr>
        <w:t xml:space="preserve">Email: </w:t>
      </w:r>
      <w:hyperlink r:id="rId15" w:history="1">
        <w:r w:rsidRPr="00484EB3">
          <w:rPr>
            <w:rStyle w:val="Hyperlink"/>
            <w:rFonts w:ascii="Verdana" w:hAnsi="Verdana" w:cs="Arial"/>
            <w:sz w:val="20"/>
            <w:szCs w:val="20"/>
            <w:u w:val="none"/>
          </w:rPr>
          <w:t>Warranty@BillMaceHomes.com</w:t>
        </w:r>
      </w:hyperlink>
      <w:r w:rsidR="00820C0F" w:rsidRPr="00484EB3">
        <w:rPr>
          <w:rFonts w:ascii="Verdana" w:hAnsi="Verdana" w:cs="Arial"/>
          <w:sz w:val="20"/>
          <w:szCs w:val="20"/>
        </w:rPr>
        <w:t xml:space="preserve"> </w:t>
      </w:r>
      <w:r w:rsidR="00484EB3" w:rsidRPr="00484EB3">
        <w:rPr>
          <w:rFonts w:ascii="Verdana" w:hAnsi="Verdana" w:cs="Arial"/>
          <w:sz w:val="20"/>
          <w:szCs w:val="20"/>
        </w:rPr>
        <w:t>or</w:t>
      </w:r>
      <w:r w:rsidR="00820C0F" w:rsidRPr="00484EB3">
        <w:rPr>
          <w:rFonts w:ascii="Verdana" w:hAnsi="Verdana" w:cs="Arial"/>
          <w:sz w:val="20"/>
          <w:szCs w:val="20"/>
        </w:rPr>
        <w:t xml:space="preserve"> Mail USPS. </w:t>
      </w:r>
    </w:p>
    <w:p w:rsidR="0065462C" w:rsidRDefault="0065462C" w:rsidP="0066750E">
      <w:pPr>
        <w:shd w:val="clear" w:color="auto" w:fill="FFFFFF"/>
        <w:spacing w:after="0" w:line="240" w:lineRule="auto"/>
        <w:rPr>
          <w:rFonts w:ascii="Verdana" w:hAnsi="Verdana" w:cs="Arial"/>
          <w:b/>
          <w:sz w:val="29"/>
          <w:szCs w:val="29"/>
          <w:u w:val="single"/>
        </w:rPr>
      </w:pPr>
    </w:p>
    <w:p w:rsidR="0066750E" w:rsidRDefault="0066750E" w:rsidP="0066750E">
      <w:pPr>
        <w:shd w:val="clear" w:color="auto" w:fill="FFFFFF"/>
        <w:spacing w:after="0" w:line="240" w:lineRule="auto"/>
        <w:rPr>
          <w:rFonts w:ascii="Verdana" w:hAnsi="Verdana" w:cs="Arial"/>
          <w:b/>
          <w:sz w:val="29"/>
          <w:szCs w:val="29"/>
          <w:u w:val="single"/>
        </w:rPr>
      </w:pPr>
    </w:p>
    <w:p w:rsidR="0066750E" w:rsidRDefault="0066750E" w:rsidP="0066750E">
      <w:pPr>
        <w:shd w:val="clear" w:color="auto" w:fill="FFFFFF"/>
        <w:spacing w:after="0" w:line="240" w:lineRule="auto"/>
        <w:rPr>
          <w:rFonts w:ascii="Verdana" w:hAnsi="Verdana" w:cs="Arial"/>
          <w:b/>
          <w:sz w:val="29"/>
          <w:szCs w:val="29"/>
          <w:u w:val="single"/>
        </w:rPr>
      </w:pPr>
    </w:p>
    <w:p w:rsidR="0066750E" w:rsidRDefault="0066750E" w:rsidP="0066750E">
      <w:pPr>
        <w:shd w:val="clear" w:color="auto" w:fill="FFFFFF"/>
        <w:spacing w:after="0" w:line="240" w:lineRule="auto"/>
        <w:rPr>
          <w:rFonts w:ascii="Verdana" w:hAnsi="Verdana" w:cs="Arial"/>
          <w:b/>
          <w:sz w:val="29"/>
          <w:szCs w:val="29"/>
          <w:u w:val="single"/>
        </w:rPr>
      </w:pPr>
    </w:p>
    <w:p w:rsidR="0066750E" w:rsidRDefault="0066750E" w:rsidP="0066750E">
      <w:pPr>
        <w:shd w:val="clear" w:color="auto" w:fill="FFFFFF"/>
        <w:spacing w:after="0" w:line="240" w:lineRule="auto"/>
        <w:rPr>
          <w:rFonts w:ascii="Verdana" w:hAnsi="Verdana" w:cs="Arial"/>
          <w:b/>
          <w:sz w:val="29"/>
          <w:szCs w:val="29"/>
          <w:u w:val="single"/>
        </w:rPr>
      </w:pPr>
    </w:p>
    <w:p w:rsidR="00820C0F" w:rsidRDefault="00820C0F" w:rsidP="00820C0F">
      <w:pPr>
        <w:pStyle w:val="Title"/>
        <w:jc w:val="center"/>
        <w:rPr>
          <w:u w:val="single"/>
        </w:rPr>
      </w:pPr>
      <w:r>
        <w:rPr>
          <w:u w:val="single"/>
        </w:rPr>
        <w:lastRenderedPageBreak/>
        <w:t xml:space="preserve">11-Month </w:t>
      </w:r>
      <w:r w:rsidRPr="008D5FF2">
        <w:rPr>
          <w:u w:val="single"/>
        </w:rPr>
        <w:t>Warranty</w:t>
      </w:r>
      <w:r>
        <w:rPr>
          <w:u w:val="single"/>
        </w:rPr>
        <w:t xml:space="preserve"> Request </w:t>
      </w:r>
    </w:p>
    <w:p w:rsidR="00484EB3" w:rsidRPr="00484EB3" w:rsidRDefault="00484EB3" w:rsidP="00484EB3"/>
    <w:p w:rsidR="0066750E" w:rsidRDefault="0066750E" w:rsidP="0066750E">
      <w:pPr>
        <w:shd w:val="clear" w:color="auto" w:fill="FFFFFF"/>
        <w:spacing w:after="0" w:line="240" w:lineRule="auto"/>
        <w:rPr>
          <w:rFonts w:ascii="Verdana" w:hAnsi="Verdana" w:cs="Arial"/>
          <w:b/>
          <w:sz w:val="29"/>
          <w:szCs w:val="29"/>
          <w:u w:val="single"/>
        </w:rPr>
      </w:pPr>
    </w:p>
    <w:p w:rsidR="00484EB3" w:rsidRDefault="00484EB3" w:rsidP="00484EB3">
      <w:r>
        <w:t xml:space="preserve">Please fill out all required information. Include Photos for each item.  All items </w:t>
      </w:r>
      <w:proofErr w:type="gramStart"/>
      <w:r>
        <w:t>Must</w:t>
      </w:r>
      <w:proofErr w:type="gramEnd"/>
      <w:r>
        <w:t xml:space="preserve"> be marked with blue tape. </w:t>
      </w:r>
    </w:p>
    <w:p w:rsidR="00484EB3" w:rsidRDefault="00484EB3" w:rsidP="00484EB3">
      <w:r w:rsidRPr="0065462C">
        <w:rPr>
          <w:color w:val="FF0000"/>
        </w:rPr>
        <w:t>*</w:t>
      </w:r>
      <w:r>
        <w:t>Homeowner’s Name _______________________________</w:t>
      </w:r>
      <w:r w:rsidRPr="0065462C">
        <w:rPr>
          <w:color w:val="FF0000"/>
        </w:rPr>
        <w:t xml:space="preserve">* </w:t>
      </w:r>
      <w:r>
        <w:t>Phone#____________________________</w:t>
      </w:r>
    </w:p>
    <w:p w:rsidR="00484EB3" w:rsidRDefault="00484EB3" w:rsidP="00484EB3">
      <w:r>
        <w:t>Email ____________________________________________ Phone # ____________________________</w:t>
      </w:r>
    </w:p>
    <w:p w:rsidR="00484EB3" w:rsidRDefault="00484EB3" w:rsidP="00484EB3">
      <w:r w:rsidRPr="0065462C">
        <w:rPr>
          <w:color w:val="FF0000"/>
        </w:rPr>
        <w:t>*</w:t>
      </w:r>
      <w:r>
        <w:t>Lot # _______________________________</w:t>
      </w:r>
      <w:r w:rsidRPr="0065462C">
        <w:rPr>
          <w:color w:val="FF0000"/>
        </w:rPr>
        <w:t xml:space="preserve">* </w:t>
      </w:r>
      <w:r>
        <w:t>Subdivision _____________________________________</w:t>
      </w:r>
    </w:p>
    <w:p w:rsidR="00484EB3" w:rsidRDefault="00484EB3" w:rsidP="00484EB3">
      <w:r w:rsidRPr="0065462C">
        <w:rPr>
          <w:color w:val="FF0000"/>
        </w:rPr>
        <w:t>*</w:t>
      </w:r>
      <w:r>
        <w:t>Physical Address ______________________________________________________________________</w:t>
      </w:r>
    </w:p>
    <w:p w:rsidR="00484EB3" w:rsidRDefault="00484EB3" w:rsidP="00484EB3">
      <w:r w:rsidRPr="0065462C">
        <w:rPr>
          <w:color w:val="FF0000"/>
        </w:rPr>
        <w:t xml:space="preserve">* </w:t>
      </w:r>
      <w:r>
        <w:t>Closing Date (da/mo/year) _______________________</w:t>
      </w:r>
    </w:p>
    <w:p w:rsidR="00484EB3" w:rsidRPr="00820C0F" w:rsidRDefault="00484EB3" w:rsidP="00484EB3">
      <w:pPr>
        <w:rPr>
          <w:i/>
        </w:rPr>
      </w:pPr>
      <w:r>
        <w:t xml:space="preserve">Briefly describe each item separately. </w:t>
      </w:r>
      <w:r w:rsidRPr="00820C0F">
        <w:rPr>
          <w:i/>
        </w:rPr>
        <w:t>(Please specify location; Master Bath, Kitchen,)</w:t>
      </w:r>
    </w:p>
    <w:p w:rsidR="00484EB3" w:rsidRDefault="00484EB3" w:rsidP="00484EB3">
      <w:r>
        <w:t>1._________________________________________________ Location__________________________</w:t>
      </w:r>
    </w:p>
    <w:p w:rsidR="00484EB3" w:rsidRDefault="00484EB3" w:rsidP="00484EB3">
      <w:r>
        <w:t>2._________________________________________________ Location__________________________</w:t>
      </w:r>
    </w:p>
    <w:p w:rsidR="00484EB3" w:rsidRDefault="00484EB3" w:rsidP="00484EB3">
      <w:r>
        <w:t>3._________________________________________________ Location__________________________</w:t>
      </w:r>
    </w:p>
    <w:p w:rsidR="00484EB3" w:rsidRDefault="00484EB3" w:rsidP="00484EB3">
      <w:r>
        <w:t>4._________________________________________________ Location__________________________</w:t>
      </w:r>
    </w:p>
    <w:p w:rsidR="00484EB3" w:rsidRDefault="00484EB3" w:rsidP="00484EB3">
      <w:r>
        <w:t>5._________________________________________________ Location__________________________</w:t>
      </w:r>
    </w:p>
    <w:p w:rsidR="00484EB3" w:rsidRDefault="00484EB3" w:rsidP="00484EB3">
      <w:r>
        <w:t>6._________________________________________________ Location__________________________</w:t>
      </w:r>
    </w:p>
    <w:p w:rsidR="00484EB3" w:rsidRDefault="00484EB3" w:rsidP="00484EB3">
      <w:r>
        <w:t>7._________________________________________________ Location__________________________</w:t>
      </w:r>
    </w:p>
    <w:p w:rsidR="00484EB3" w:rsidRDefault="00484EB3" w:rsidP="00484EB3">
      <w:r>
        <w:t>8._________________________________________________ Location__________________________</w:t>
      </w:r>
    </w:p>
    <w:p w:rsidR="00484EB3" w:rsidRDefault="00484EB3" w:rsidP="00484EB3">
      <w:r>
        <w:t>9._________________________________________________ Location__________________________</w:t>
      </w:r>
    </w:p>
    <w:p w:rsidR="00484EB3" w:rsidRDefault="00484EB3" w:rsidP="00484EB3">
      <w:r>
        <w:t>10._________________________________________________ Location__________________________</w:t>
      </w:r>
    </w:p>
    <w:p w:rsidR="00484EB3" w:rsidRPr="00484EB3" w:rsidRDefault="00484EB3" w:rsidP="00484EB3">
      <w:pPr>
        <w:shd w:val="clear" w:color="auto" w:fill="FFFFFF"/>
        <w:spacing w:after="0" w:line="240" w:lineRule="auto"/>
        <w:rPr>
          <w:b/>
        </w:rPr>
      </w:pPr>
    </w:p>
    <w:p w:rsidR="00484EB3" w:rsidRDefault="00484EB3" w:rsidP="00484EB3">
      <w:pPr>
        <w:shd w:val="clear" w:color="auto" w:fill="FFFFFF"/>
        <w:spacing w:after="0" w:line="240" w:lineRule="auto"/>
      </w:pPr>
      <w:r>
        <w:t>What days of the week are best to schedule appointments? ____________________________________</w:t>
      </w:r>
    </w:p>
    <w:p w:rsidR="00484EB3" w:rsidRPr="00820C0F" w:rsidRDefault="00484EB3" w:rsidP="00484EB3">
      <w:pPr>
        <w:shd w:val="clear" w:color="auto" w:fill="FFFFFF"/>
        <w:spacing w:after="0" w:line="240" w:lineRule="auto"/>
        <w:rPr>
          <w:i/>
        </w:rPr>
      </w:pPr>
      <w:r w:rsidRPr="00820C0F">
        <w:rPr>
          <w:i/>
        </w:rPr>
        <w:t xml:space="preserve">No weekend appointments. </w:t>
      </w:r>
    </w:p>
    <w:p w:rsidR="00484EB3" w:rsidRDefault="00484EB3" w:rsidP="00484EB3">
      <w:pPr>
        <w:shd w:val="clear" w:color="auto" w:fill="FFFFFF"/>
        <w:spacing w:after="0" w:line="240" w:lineRule="auto"/>
      </w:pPr>
      <w:r>
        <w:t xml:space="preserve">Do you prefer morning or afternoon appointments?                    (9-12)                 (12-4)   </w:t>
      </w:r>
    </w:p>
    <w:p w:rsidR="00484EB3" w:rsidRDefault="00484EB3" w:rsidP="00484EB3">
      <w:pPr>
        <w:shd w:val="clear" w:color="auto" w:fill="FFFFFF"/>
        <w:spacing w:after="0" w:line="240" w:lineRule="auto"/>
      </w:pPr>
    </w:p>
    <w:p w:rsidR="00BF6173" w:rsidRDefault="00484EB3" w:rsidP="00B45336">
      <w:pPr>
        <w:shd w:val="clear" w:color="auto" w:fill="FFFFFF"/>
        <w:spacing w:after="0" w:line="240" w:lineRule="auto"/>
        <w:rPr>
          <w:rFonts w:ascii="Verdana" w:hAnsi="Verdana" w:cs="Arial"/>
          <w:sz w:val="20"/>
          <w:szCs w:val="20"/>
        </w:rPr>
      </w:pPr>
      <w:r w:rsidRPr="00820C0F">
        <w:rPr>
          <w:color w:val="FF0000"/>
          <w:sz w:val="32"/>
        </w:rPr>
        <w:t>Ple</w:t>
      </w:r>
      <w:r>
        <w:rPr>
          <w:color w:val="FF0000"/>
          <w:sz w:val="32"/>
        </w:rPr>
        <w:t xml:space="preserve">ase provide photos with claims.                                                                          </w:t>
      </w:r>
      <w:r w:rsidRPr="00484EB3">
        <w:rPr>
          <w:rFonts w:ascii="Verdana" w:hAnsi="Verdana" w:cs="Arial"/>
          <w:sz w:val="20"/>
          <w:szCs w:val="20"/>
        </w:rPr>
        <w:t xml:space="preserve">Submit Form to: Email: </w:t>
      </w:r>
      <w:hyperlink r:id="rId16" w:history="1">
        <w:r w:rsidRPr="00484EB3">
          <w:rPr>
            <w:rStyle w:val="Hyperlink"/>
            <w:rFonts w:ascii="Verdana" w:hAnsi="Verdana" w:cs="Arial"/>
            <w:sz w:val="20"/>
            <w:szCs w:val="20"/>
            <w:u w:val="none"/>
          </w:rPr>
          <w:t>Warranty@BillMaceHomes.com</w:t>
        </w:r>
      </w:hyperlink>
      <w:r w:rsidRPr="00484EB3">
        <w:rPr>
          <w:rFonts w:ascii="Verdana" w:hAnsi="Verdana" w:cs="Arial"/>
          <w:sz w:val="20"/>
          <w:szCs w:val="20"/>
        </w:rPr>
        <w:t xml:space="preserve"> or Mail USPS. </w:t>
      </w:r>
    </w:p>
    <w:p w:rsidR="00AE1CB7" w:rsidRDefault="00AE1CB7" w:rsidP="00B45336">
      <w:pPr>
        <w:shd w:val="clear" w:color="auto" w:fill="FFFFFF"/>
        <w:spacing w:after="0" w:line="240" w:lineRule="auto"/>
        <w:rPr>
          <w:rFonts w:ascii="Verdana" w:hAnsi="Verdana" w:cs="Arial"/>
          <w:sz w:val="20"/>
          <w:szCs w:val="20"/>
        </w:rPr>
      </w:pPr>
    </w:p>
    <w:p w:rsidR="00AE1CB7" w:rsidRPr="00AE1CB7" w:rsidRDefault="00AE1CB7" w:rsidP="00AE1CB7">
      <w:pPr>
        <w:pStyle w:val="Title"/>
        <w:jc w:val="center"/>
        <w:rPr>
          <w:color w:val="000000" w:themeColor="text1"/>
          <w:u w:val="single"/>
        </w:rPr>
      </w:pPr>
      <w:r w:rsidRPr="00AE1CB7">
        <w:rPr>
          <w:color w:val="000000" w:themeColor="text1"/>
          <w:u w:val="single"/>
        </w:rPr>
        <w:lastRenderedPageBreak/>
        <w:t>Future Projects!</w:t>
      </w:r>
    </w:p>
    <w:p w:rsidR="00AE1CB7" w:rsidRDefault="00AE1CB7" w:rsidP="00AE1CB7">
      <w:pPr>
        <w:pStyle w:val="Title"/>
        <w:rPr>
          <w:color w:val="000000" w:themeColor="text1"/>
        </w:rPr>
      </w:pPr>
    </w:p>
    <w:p w:rsidR="00AE1CB7" w:rsidRPr="00AE1CB7" w:rsidRDefault="00AE1CB7" w:rsidP="00AE1CB7">
      <w:pPr>
        <w:pStyle w:val="Title"/>
        <w:rPr>
          <w:color w:val="000000" w:themeColor="text1"/>
          <w:sz w:val="32"/>
        </w:rPr>
      </w:pPr>
      <w:r w:rsidRPr="00AE1CB7">
        <w:rPr>
          <w:color w:val="000000" w:themeColor="text1"/>
          <w:sz w:val="32"/>
        </w:rPr>
        <w:t xml:space="preserve">PREFERRED VENDORS </w:t>
      </w:r>
    </w:p>
    <w:p w:rsidR="00AE1CB7" w:rsidRPr="00AE1CB7" w:rsidRDefault="00AE1CB7" w:rsidP="00AE1CB7">
      <w:pPr>
        <w:pStyle w:val="Subtitle"/>
        <w:rPr>
          <w:rStyle w:val="Emphasis"/>
        </w:rPr>
      </w:pPr>
      <w:r w:rsidRPr="00AE1CB7">
        <w:rPr>
          <w:rStyle w:val="Emphasis"/>
        </w:rPr>
        <w:t xml:space="preserve">We have created a list of preferred vendors that we recommend for future projects. Please note that Bill Mace Homes cannot be held liable for any unsatisfactory services.  </w:t>
      </w:r>
    </w:p>
    <w:p w:rsidR="00AE1CB7" w:rsidRDefault="00AE1CB7" w:rsidP="00AE1CB7">
      <w:pPr>
        <w:shd w:val="clear" w:color="auto" w:fill="FFFFFF"/>
        <w:spacing w:after="0" w:line="240" w:lineRule="auto"/>
        <w:rPr>
          <w:color w:val="000000" w:themeColor="text1"/>
        </w:rPr>
      </w:pPr>
    </w:p>
    <w:p w:rsidR="00AE1CB7" w:rsidRDefault="00AE1CB7" w:rsidP="00AE1CB7">
      <w:pPr>
        <w:pStyle w:val="ListParagraph"/>
      </w:pPr>
    </w:p>
    <w:p w:rsidR="00AE1CB7" w:rsidRPr="00AE1CB7" w:rsidRDefault="00AE1CB7" w:rsidP="00AE1CB7">
      <w:pPr>
        <w:pStyle w:val="ListParagraph"/>
      </w:pPr>
      <w:r w:rsidRPr="00AE1CB7">
        <w:t xml:space="preserve">Bluegrass Plumbing 270-886-3116                 </w:t>
      </w:r>
      <w:r w:rsidRPr="00AE1CB7">
        <w:tab/>
        <w:t>Closet Specialist 931-206-3233</w:t>
      </w:r>
    </w:p>
    <w:p w:rsidR="00AE1CB7" w:rsidRDefault="00AE1CB7" w:rsidP="00AE1CB7">
      <w:pPr>
        <w:pStyle w:val="ListParagraph"/>
      </w:pPr>
    </w:p>
    <w:p w:rsidR="00AE1CB7" w:rsidRPr="00AE1CB7" w:rsidRDefault="00AE1CB7" w:rsidP="00AE1CB7">
      <w:pPr>
        <w:pStyle w:val="ListParagraph"/>
      </w:pPr>
      <w:r>
        <w:t>B</w:t>
      </w:r>
      <w:r w:rsidRPr="00AE1CB7">
        <w:t xml:space="preserve">ig Hay Flooring </w:t>
      </w:r>
      <w:r>
        <w:t xml:space="preserve">  </w:t>
      </w:r>
      <w:r w:rsidRPr="00AE1CB7">
        <w:t>931-648-3571</w:t>
      </w:r>
      <w:r w:rsidRPr="00AE1CB7">
        <w:tab/>
      </w:r>
      <w:r w:rsidRPr="00AE1CB7">
        <w:tab/>
      </w:r>
      <w:r w:rsidRPr="00AE1CB7">
        <w:tab/>
        <w:t>Backsplash Specialist 904-226-4890</w:t>
      </w:r>
    </w:p>
    <w:p w:rsidR="00AE1CB7" w:rsidRDefault="00AE1CB7" w:rsidP="00AE1CB7">
      <w:pPr>
        <w:pStyle w:val="ListParagraph"/>
      </w:pPr>
    </w:p>
    <w:p w:rsidR="00AE1CB7" w:rsidRPr="00AE1CB7" w:rsidRDefault="00AE1CB7" w:rsidP="00AE1CB7">
      <w:pPr>
        <w:pStyle w:val="ListParagraph"/>
      </w:pPr>
      <w:r w:rsidRPr="00AE1CB7">
        <w:t>Warren Electric</w:t>
      </w:r>
      <w:r>
        <w:t xml:space="preserve">   </w:t>
      </w:r>
      <w:r w:rsidRPr="00AE1CB7">
        <w:t xml:space="preserve"> 931-624-3273</w:t>
      </w:r>
      <w:r w:rsidRPr="00AE1CB7">
        <w:tab/>
      </w:r>
      <w:r w:rsidRPr="00AE1CB7">
        <w:tab/>
      </w:r>
      <w:r w:rsidRPr="00AE1CB7">
        <w:tab/>
        <w:t>Pike Painting 931-449-9957</w:t>
      </w:r>
      <w:r w:rsidRPr="00AE1CB7">
        <w:tab/>
      </w:r>
      <w:r w:rsidRPr="00AE1CB7">
        <w:tab/>
      </w:r>
    </w:p>
    <w:p w:rsidR="00AE1CB7" w:rsidRDefault="00AE1CB7" w:rsidP="00AE1CB7">
      <w:pPr>
        <w:pStyle w:val="ListParagraph"/>
      </w:pPr>
    </w:p>
    <w:p w:rsidR="00AE1CB7" w:rsidRDefault="00AE1CB7" w:rsidP="00AE1CB7">
      <w:pPr>
        <w:pStyle w:val="ListParagraph"/>
      </w:pPr>
      <w:r>
        <w:t>Decks &amp; Fences    931-624-7788</w:t>
      </w:r>
      <w:r>
        <w:tab/>
      </w:r>
      <w:r>
        <w:tab/>
      </w:r>
      <w:r>
        <w:tab/>
      </w:r>
      <w:r w:rsidR="00682701">
        <w:t>Big D Concrete 423-557-2147</w:t>
      </w:r>
      <w:r>
        <w:tab/>
      </w:r>
      <w:r>
        <w:tab/>
      </w:r>
    </w:p>
    <w:p w:rsidR="00AE1CB7" w:rsidRDefault="00AE1CB7" w:rsidP="00AE1CB7">
      <w:pPr>
        <w:pStyle w:val="ListParagraph"/>
      </w:pPr>
    </w:p>
    <w:p w:rsidR="00AE1CB7" w:rsidRPr="00AE1CB7" w:rsidRDefault="00AE1CB7" w:rsidP="00AE1CB7">
      <w:pPr>
        <w:pStyle w:val="ListParagraph"/>
      </w:pPr>
      <w:r w:rsidRPr="00AE1CB7">
        <w:t>Wallace Building Supply 931-232-7187 www.wallacebuilding.net</w:t>
      </w:r>
    </w:p>
    <w:p w:rsidR="00AE1CB7" w:rsidRDefault="00AE1CB7" w:rsidP="00AE1CB7">
      <w:pPr>
        <w:pStyle w:val="ListParagraph"/>
      </w:pPr>
    </w:p>
    <w:p w:rsidR="00AE1CB7" w:rsidRPr="00AE1CB7" w:rsidRDefault="00AE1CB7" w:rsidP="00682701">
      <w:pPr>
        <w:ind w:firstLine="720"/>
      </w:pPr>
      <w:r w:rsidRPr="00AE1CB7">
        <w:t>Alpha Fireplaces for Less 931-801-0409 www.Alphafireplacesforless.com</w:t>
      </w:r>
    </w:p>
    <w:p w:rsidR="00AE1CB7" w:rsidRDefault="00AE1CB7" w:rsidP="00AE1CB7">
      <w:pPr>
        <w:pStyle w:val="ListParagraph"/>
      </w:pPr>
    </w:p>
    <w:p w:rsidR="00AE1CB7" w:rsidRPr="00AE1CB7" w:rsidRDefault="00AE1CB7" w:rsidP="00AE1CB7">
      <w:pPr>
        <w:pStyle w:val="ListParagraph"/>
      </w:pPr>
      <w:r w:rsidRPr="00AE1CB7">
        <w:t>The Garden Place 931-648-7878 www.clarksvillesgardenplace.com</w:t>
      </w:r>
    </w:p>
    <w:p w:rsidR="00AE1CB7" w:rsidRDefault="00AE1CB7" w:rsidP="00AE1CB7">
      <w:pPr>
        <w:pStyle w:val="ListParagraph"/>
      </w:pPr>
    </w:p>
    <w:p w:rsidR="00682701" w:rsidRDefault="00682701" w:rsidP="00682701">
      <w:pPr>
        <w:pStyle w:val="ListParagraph"/>
      </w:pPr>
      <w:r w:rsidRPr="00AE1CB7">
        <w:t xml:space="preserve">Cutsinger’s Carpet </w:t>
      </w:r>
      <w:proofErr w:type="gramStart"/>
      <w:r w:rsidRPr="00AE1CB7">
        <w:t>Cleaning</w:t>
      </w:r>
      <w:proofErr w:type="gramEnd"/>
      <w:r w:rsidRPr="00AE1CB7">
        <w:t xml:space="preserve"> 931-221-9966 </w:t>
      </w:r>
      <w:r w:rsidRPr="00682701">
        <w:t>www.Cutsingerscarpetcleaning.com</w:t>
      </w:r>
    </w:p>
    <w:p w:rsidR="00682701" w:rsidRPr="00AE1CB7" w:rsidRDefault="00682701" w:rsidP="00682701">
      <w:pPr>
        <w:pStyle w:val="ListParagraph"/>
      </w:pPr>
      <w:bookmarkStart w:id="0" w:name="_GoBack"/>
      <w:bookmarkEnd w:id="0"/>
    </w:p>
    <w:p w:rsidR="00AE1CB7" w:rsidRDefault="00AE1CB7" w:rsidP="00AE1CB7">
      <w:pPr>
        <w:pStyle w:val="ListParagraph"/>
      </w:pPr>
      <w:r w:rsidRPr="00AE1CB7">
        <w:t xml:space="preserve">Jodi’s Cabinets 931-542-9815 </w:t>
      </w:r>
      <w:r w:rsidR="00682701" w:rsidRPr="00682701">
        <w:t>www.jodiscabinetsales.com</w:t>
      </w:r>
    </w:p>
    <w:p w:rsidR="00682701" w:rsidRDefault="00682701" w:rsidP="00AE1CB7">
      <w:pPr>
        <w:pStyle w:val="ListParagraph"/>
      </w:pPr>
    </w:p>
    <w:p w:rsidR="00AE1CB7" w:rsidRDefault="00AE1CB7" w:rsidP="00AE1CB7">
      <w:pPr>
        <w:pStyle w:val="ListParagraph"/>
      </w:pPr>
    </w:p>
    <w:p w:rsidR="00AE1CB7" w:rsidRDefault="00AE1CB7" w:rsidP="00AE1CB7">
      <w:pPr>
        <w:pStyle w:val="ListParagraph"/>
      </w:pPr>
    </w:p>
    <w:p w:rsidR="00AE1CB7" w:rsidRPr="00BF6173" w:rsidRDefault="00AE1CB7" w:rsidP="00AE1CB7">
      <w:pPr>
        <w:pStyle w:val="ListParagraph"/>
        <w:jc w:val="center"/>
      </w:pPr>
      <w:r>
        <w:t xml:space="preserve">Have someone you think should be added to this list? Let us know at </w:t>
      </w:r>
      <w:hyperlink r:id="rId17" w:history="1">
        <w:r w:rsidRPr="003D323A">
          <w:rPr>
            <w:rStyle w:val="Hyperlink"/>
          </w:rPr>
          <w:t>Warranty@billmacehomes.com</w:t>
        </w:r>
      </w:hyperlink>
      <w:r>
        <w:t>!</w:t>
      </w:r>
    </w:p>
    <w:sectPr w:rsidR="00AE1CB7" w:rsidRPr="00BF6173" w:rsidSect="005C3F28">
      <w:headerReference w:type="default" r:id="rId18"/>
      <w:footerReference w:type="default" r:id="rId19"/>
      <w:pgSz w:w="12240" w:h="15840"/>
      <w:pgMar w:top="1440" w:right="1440" w:bottom="1440" w:left="1440" w:header="720" w:footer="720" w:gutter="0"/>
      <w:pgBorders w:offsetFrom="page">
        <w:top w:val="thinThickSmallGap" w:sz="24" w:space="24" w:color="92D050"/>
        <w:left w:val="thinThickSmallGap" w:sz="24" w:space="24" w:color="92D050"/>
        <w:bottom w:val="thinThickSmallGap" w:sz="24" w:space="24" w:color="92D050"/>
        <w:right w:val="thinThickSmallGap" w:sz="24" w:space="24" w:color="92D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F2A" w:rsidRDefault="00F10F2A" w:rsidP="00537989">
      <w:pPr>
        <w:spacing w:after="0" w:line="240" w:lineRule="auto"/>
      </w:pPr>
      <w:r>
        <w:separator/>
      </w:r>
    </w:p>
  </w:endnote>
  <w:endnote w:type="continuationSeparator" w:id="0">
    <w:p w:rsidR="00F10F2A" w:rsidRDefault="00F10F2A" w:rsidP="0053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9" w:rsidRPr="00537989" w:rsidRDefault="00537989" w:rsidP="00537989">
    <w:pPr>
      <w:pStyle w:val="Footer"/>
      <w:jc w:val="center"/>
      <w:rPr>
        <w:rFonts w:ascii="Arial Narrow" w:hAnsi="Arial Narrow"/>
        <w:color w:val="1F497D" w:themeColor="text2"/>
      </w:rPr>
    </w:pPr>
    <w:r w:rsidRPr="00537989">
      <w:rPr>
        <w:rFonts w:ascii="Arial Narrow" w:hAnsi="Arial Narrow"/>
        <w:color w:val="1F497D" w:themeColor="text2"/>
      </w:rPr>
      <w:t>1919 Tiny Town Road, Suite 100, Clarksville, TN 37042 P: 931.551.7751 F: 931.552.5895</w:t>
    </w:r>
  </w:p>
  <w:p w:rsidR="00537989" w:rsidRPr="00537989" w:rsidRDefault="00537989" w:rsidP="00537989">
    <w:pPr>
      <w:pStyle w:val="Footer"/>
      <w:jc w:val="center"/>
      <w:rPr>
        <w:rFonts w:ascii="Arial Narrow" w:hAnsi="Arial Narrow"/>
        <w:color w:val="1F497D" w:themeColor="text2"/>
      </w:rPr>
    </w:pPr>
    <w:r w:rsidRPr="00537989">
      <w:rPr>
        <w:rFonts w:ascii="Arial Narrow" w:hAnsi="Arial Narrow"/>
        <w:color w:val="1F497D" w:themeColor="text2"/>
      </w:rPr>
      <w:t>www.billmacehomes.com</w:t>
    </w:r>
  </w:p>
  <w:p w:rsidR="00537989" w:rsidRDefault="0053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F2A" w:rsidRDefault="00F10F2A" w:rsidP="00537989">
      <w:pPr>
        <w:spacing w:after="0" w:line="240" w:lineRule="auto"/>
      </w:pPr>
      <w:r>
        <w:separator/>
      </w:r>
    </w:p>
  </w:footnote>
  <w:footnote w:type="continuationSeparator" w:id="0">
    <w:p w:rsidR="00F10F2A" w:rsidRDefault="00F10F2A" w:rsidP="00537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9" w:rsidRDefault="00537989">
    <w:pPr>
      <w:pStyle w:val="Header"/>
    </w:pPr>
  </w:p>
  <w:p w:rsidR="00B4166D" w:rsidRDefault="00B41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74CF"/>
    <w:multiLevelType w:val="hybridMultilevel"/>
    <w:tmpl w:val="F476DCD8"/>
    <w:lvl w:ilvl="0" w:tplc="BDD4E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95C12"/>
    <w:multiLevelType w:val="hybridMultilevel"/>
    <w:tmpl w:val="CABC40D2"/>
    <w:lvl w:ilvl="0" w:tplc="BDD4E2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D55A4"/>
    <w:multiLevelType w:val="hybridMultilevel"/>
    <w:tmpl w:val="9E12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867E9"/>
    <w:multiLevelType w:val="multilevel"/>
    <w:tmpl w:val="6732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43CE7"/>
    <w:multiLevelType w:val="hybridMultilevel"/>
    <w:tmpl w:val="6AB4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A54D0"/>
    <w:multiLevelType w:val="hybridMultilevel"/>
    <w:tmpl w:val="D6947E54"/>
    <w:lvl w:ilvl="0" w:tplc="BDD4E2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A6622B"/>
    <w:multiLevelType w:val="hybridMultilevel"/>
    <w:tmpl w:val="9D8A2A74"/>
    <w:lvl w:ilvl="0" w:tplc="BDD4E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54E2"/>
    <w:multiLevelType w:val="hybridMultilevel"/>
    <w:tmpl w:val="B40CC940"/>
    <w:lvl w:ilvl="0" w:tplc="BDD4E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89"/>
    <w:rsid w:val="000150CD"/>
    <w:rsid w:val="00017209"/>
    <w:rsid w:val="00076DD9"/>
    <w:rsid w:val="00082E31"/>
    <w:rsid w:val="00092F62"/>
    <w:rsid w:val="000B0788"/>
    <w:rsid w:val="000B59C6"/>
    <w:rsid w:val="000D2DF1"/>
    <w:rsid w:val="00115DDD"/>
    <w:rsid w:val="00116968"/>
    <w:rsid w:val="0012759B"/>
    <w:rsid w:val="001322EC"/>
    <w:rsid w:val="00163E5A"/>
    <w:rsid w:val="001677F8"/>
    <w:rsid w:val="0018691C"/>
    <w:rsid w:val="001A0083"/>
    <w:rsid w:val="001C424A"/>
    <w:rsid w:val="001C5FC2"/>
    <w:rsid w:val="001F0787"/>
    <w:rsid w:val="002365EE"/>
    <w:rsid w:val="002435C7"/>
    <w:rsid w:val="00253C81"/>
    <w:rsid w:val="00253E5E"/>
    <w:rsid w:val="00272036"/>
    <w:rsid w:val="00277C39"/>
    <w:rsid w:val="002B62FD"/>
    <w:rsid w:val="002D4E12"/>
    <w:rsid w:val="002D7153"/>
    <w:rsid w:val="002E0C2B"/>
    <w:rsid w:val="002F764A"/>
    <w:rsid w:val="00327AB8"/>
    <w:rsid w:val="00330DEA"/>
    <w:rsid w:val="00342773"/>
    <w:rsid w:val="00390A50"/>
    <w:rsid w:val="003A244E"/>
    <w:rsid w:val="003B4395"/>
    <w:rsid w:val="003F2DF4"/>
    <w:rsid w:val="00401C93"/>
    <w:rsid w:val="00411E78"/>
    <w:rsid w:val="00426F4D"/>
    <w:rsid w:val="004434D8"/>
    <w:rsid w:val="004561D9"/>
    <w:rsid w:val="0046303A"/>
    <w:rsid w:val="00484EB3"/>
    <w:rsid w:val="004A265D"/>
    <w:rsid w:val="004C3FE4"/>
    <w:rsid w:val="004E69C6"/>
    <w:rsid w:val="00537989"/>
    <w:rsid w:val="005640F0"/>
    <w:rsid w:val="005866E1"/>
    <w:rsid w:val="005967D0"/>
    <w:rsid w:val="005C0935"/>
    <w:rsid w:val="005C3F28"/>
    <w:rsid w:val="005E001A"/>
    <w:rsid w:val="005E0079"/>
    <w:rsid w:val="005E2B13"/>
    <w:rsid w:val="005E560E"/>
    <w:rsid w:val="00615AA0"/>
    <w:rsid w:val="00625A03"/>
    <w:rsid w:val="0065462C"/>
    <w:rsid w:val="0066750E"/>
    <w:rsid w:val="00682701"/>
    <w:rsid w:val="006A0DCC"/>
    <w:rsid w:val="006E45CE"/>
    <w:rsid w:val="006E5F61"/>
    <w:rsid w:val="006F591C"/>
    <w:rsid w:val="00723EC4"/>
    <w:rsid w:val="007247C0"/>
    <w:rsid w:val="0072755F"/>
    <w:rsid w:val="00753799"/>
    <w:rsid w:val="00794B02"/>
    <w:rsid w:val="007B467C"/>
    <w:rsid w:val="007F460D"/>
    <w:rsid w:val="007F5A55"/>
    <w:rsid w:val="00820C0F"/>
    <w:rsid w:val="00824AE1"/>
    <w:rsid w:val="00837737"/>
    <w:rsid w:val="0087396E"/>
    <w:rsid w:val="008A0C90"/>
    <w:rsid w:val="008D4AB6"/>
    <w:rsid w:val="008D5FF2"/>
    <w:rsid w:val="008D7627"/>
    <w:rsid w:val="00910396"/>
    <w:rsid w:val="00921B98"/>
    <w:rsid w:val="009361B1"/>
    <w:rsid w:val="0094269A"/>
    <w:rsid w:val="00963DBE"/>
    <w:rsid w:val="009724F2"/>
    <w:rsid w:val="0097440F"/>
    <w:rsid w:val="00985909"/>
    <w:rsid w:val="0099514C"/>
    <w:rsid w:val="009B6321"/>
    <w:rsid w:val="009E1B55"/>
    <w:rsid w:val="00A07F96"/>
    <w:rsid w:val="00A12AEA"/>
    <w:rsid w:val="00A1472C"/>
    <w:rsid w:val="00A30B0A"/>
    <w:rsid w:val="00A46EF1"/>
    <w:rsid w:val="00A66FFC"/>
    <w:rsid w:val="00A82EF8"/>
    <w:rsid w:val="00AE1CB7"/>
    <w:rsid w:val="00AF74FE"/>
    <w:rsid w:val="00B356B3"/>
    <w:rsid w:val="00B4166D"/>
    <w:rsid w:val="00B45336"/>
    <w:rsid w:val="00B539EE"/>
    <w:rsid w:val="00B636AC"/>
    <w:rsid w:val="00B6667C"/>
    <w:rsid w:val="00B90347"/>
    <w:rsid w:val="00BA1E01"/>
    <w:rsid w:val="00BC01FD"/>
    <w:rsid w:val="00BF2683"/>
    <w:rsid w:val="00BF6173"/>
    <w:rsid w:val="00C02DED"/>
    <w:rsid w:val="00C1151E"/>
    <w:rsid w:val="00C21AB2"/>
    <w:rsid w:val="00C51857"/>
    <w:rsid w:val="00C55BF0"/>
    <w:rsid w:val="00C74A88"/>
    <w:rsid w:val="00CB52C2"/>
    <w:rsid w:val="00CF0AD6"/>
    <w:rsid w:val="00CF55FB"/>
    <w:rsid w:val="00D369B5"/>
    <w:rsid w:val="00D640D0"/>
    <w:rsid w:val="00D67AC4"/>
    <w:rsid w:val="00D76709"/>
    <w:rsid w:val="00D90B64"/>
    <w:rsid w:val="00DA2AF4"/>
    <w:rsid w:val="00DC468A"/>
    <w:rsid w:val="00DE0CF5"/>
    <w:rsid w:val="00DE4A59"/>
    <w:rsid w:val="00DF3BC6"/>
    <w:rsid w:val="00DF4D5D"/>
    <w:rsid w:val="00E23ECD"/>
    <w:rsid w:val="00E40CFD"/>
    <w:rsid w:val="00E57B25"/>
    <w:rsid w:val="00E63D4E"/>
    <w:rsid w:val="00E640A8"/>
    <w:rsid w:val="00EE751A"/>
    <w:rsid w:val="00EF20A1"/>
    <w:rsid w:val="00F10F2A"/>
    <w:rsid w:val="00F20EEE"/>
    <w:rsid w:val="00F36B7B"/>
    <w:rsid w:val="00F528C3"/>
    <w:rsid w:val="00F62D95"/>
    <w:rsid w:val="00F72A24"/>
    <w:rsid w:val="00F84687"/>
    <w:rsid w:val="00FB3FD3"/>
    <w:rsid w:val="00FF2F6A"/>
    <w:rsid w:val="00FF36CD"/>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B449D-517C-4B1B-B10F-D81DE683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C4"/>
  </w:style>
  <w:style w:type="paragraph" w:styleId="Heading1">
    <w:name w:val="heading 1"/>
    <w:basedOn w:val="Normal"/>
    <w:next w:val="Normal"/>
    <w:link w:val="Heading1Char"/>
    <w:uiPriority w:val="9"/>
    <w:qFormat/>
    <w:rsid w:val="00AE1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89"/>
  </w:style>
  <w:style w:type="paragraph" w:styleId="Footer">
    <w:name w:val="footer"/>
    <w:basedOn w:val="Normal"/>
    <w:link w:val="FooterChar"/>
    <w:uiPriority w:val="99"/>
    <w:unhideWhenUsed/>
    <w:rsid w:val="0053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89"/>
  </w:style>
  <w:style w:type="paragraph" w:styleId="BalloonText">
    <w:name w:val="Balloon Text"/>
    <w:basedOn w:val="Normal"/>
    <w:link w:val="BalloonTextChar"/>
    <w:uiPriority w:val="99"/>
    <w:semiHidden/>
    <w:unhideWhenUsed/>
    <w:rsid w:val="00537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89"/>
    <w:rPr>
      <w:rFonts w:ascii="Tahoma" w:hAnsi="Tahoma" w:cs="Tahoma"/>
      <w:sz w:val="16"/>
      <w:szCs w:val="16"/>
    </w:rPr>
  </w:style>
  <w:style w:type="paragraph" w:styleId="NoSpacing">
    <w:name w:val="No Spacing"/>
    <w:uiPriority w:val="1"/>
    <w:qFormat/>
    <w:rsid w:val="001C5FC2"/>
    <w:pPr>
      <w:spacing w:after="0" w:line="240" w:lineRule="auto"/>
    </w:pPr>
  </w:style>
  <w:style w:type="paragraph" w:styleId="Date">
    <w:name w:val="Date"/>
    <w:basedOn w:val="Normal"/>
    <w:next w:val="Normal"/>
    <w:link w:val="DateChar"/>
    <w:uiPriority w:val="2"/>
    <w:unhideWhenUsed/>
    <w:rsid w:val="00837737"/>
    <w:pPr>
      <w:spacing w:after="400" w:line="288" w:lineRule="auto"/>
    </w:pPr>
    <w:rPr>
      <w:color w:val="595959" w:themeColor="text1" w:themeTint="A6"/>
      <w:sz w:val="19"/>
      <w:szCs w:val="19"/>
    </w:rPr>
  </w:style>
  <w:style w:type="character" w:customStyle="1" w:styleId="DateChar">
    <w:name w:val="Date Char"/>
    <w:basedOn w:val="DefaultParagraphFont"/>
    <w:link w:val="Date"/>
    <w:uiPriority w:val="2"/>
    <w:rsid w:val="00837737"/>
    <w:rPr>
      <w:color w:val="595959" w:themeColor="text1" w:themeTint="A6"/>
      <w:sz w:val="19"/>
      <w:szCs w:val="19"/>
    </w:rPr>
  </w:style>
  <w:style w:type="paragraph" w:customStyle="1" w:styleId="ContactInfo">
    <w:name w:val="Contact Info"/>
    <w:basedOn w:val="Normal"/>
    <w:uiPriority w:val="2"/>
    <w:qFormat/>
    <w:rsid w:val="00837737"/>
    <w:pPr>
      <w:spacing w:after="480" w:line="288" w:lineRule="auto"/>
      <w:contextualSpacing/>
    </w:pPr>
    <w:rPr>
      <w:color w:val="595959" w:themeColor="text1" w:themeTint="A6"/>
      <w:sz w:val="19"/>
      <w:szCs w:val="19"/>
    </w:rPr>
  </w:style>
  <w:style w:type="paragraph" w:styleId="Closing">
    <w:name w:val="Closing"/>
    <w:basedOn w:val="Normal"/>
    <w:link w:val="ClosingChar"/>
    <w:uiPriority w:val="2"/>
    <w:unhideWhenUsed/>
    <w:qFormat/>
    <w:rsid w:val="00837737"/>
    <w:pPr>
      <w:spacing w:before="600" w:after="800" w:line="288" w:lineRule="auto"/>
    </w:pPr>
    <w:rPr>
      <w:color w:val="595959" w:themeColor="text1" w:themeTint="A6"/>
      <w:sz w:val="19"/>
      <w:szCs w:val="19"/>
    </w:rPr>
  </w:style>
  <w:style w:type="character" w:customStyle="1" w:styleId="ClosingChar">
    <w:name w:val="Closing Char"/>
    <w:basedOn w:val="DefaultParagraphFont"/>
    <w:link w:val="Closing"/>
    <w:uiPriority w:val="2"/>
    <w:rsid w:val="00837737"/>
    <w:rPr>
      <w:color w:val="595959" w:themeColor="text1" w:themeTint="A6"/>
      <w:sz w:val="19"/>
      <w:szCs w:val="19"/>
    </w:rPr>
  </w:style>
  <w:style w:type="paragraph" w:styleId="Signature">
    <w:name w:val="Signature"/>
    <w:basedOn w:val="Normal"/>
    <w:link w:val="SignatureChar"/>
    <w:uiPriority w:val="2"/>
    <w:unhideWhenUsed/>
    <w:qFormat/>
    <w:rsid w:val="00837737"/>
    <w:pPr>
      <w:spacing w:after="600" w:line="288" w:lineRule="auto"/>
    </w:pPr>
    <w:rPr>
      <w:color w:val="595959" w:themeColor="text1" w:themeTint="A6"/>
      <w:sz w:val="19"/>
      <w:szCs w:val="19"/>
    </w:rPr>
  </w:style>
  <w:style w:type="character" w:customStyle="1" w:styleId="SignatureChar">
    <w:name w:val="Signature Char"/>
    <w:basedOn w:val="DefaultParagraphFont"/>
    <w:link w:val="Signature"/>
    <w:uiPriority w:val="2"/>
    <w:rsid w:val="00837737"/>
    <w:rPr>
      <w:color w:val="595959" w:themeColor="text1" w:themeTint="A6"/>
      <w:sz w:val="19"/>
      <w:szCs w:val="19"/>
    </w:rPr>
  </w:style>
  <w:style w:type="character" w:styleId="Hyperlink">
    <w:name w:val="Hyperlink"/>
    <w:basedOn w:val="DefaultParagraphFont"/>
    <w:uiPriority w:val="99"/>
    <w:unhideWhenUsed/>
    <w:rsid w:val="00837737"/>
    <w:rPr>
      <w:color w:val="0000FF" w:themeColor="hyperlink"/>
      <w:u w:val="single"/>
    </w:rPr>
  </w:style>
  <w:style w:type="character" w:styleId="PlaceholderText">
    <w:name w:val="Placeholder Text"/>
    <w:basedOn w:val="DefaultParagraphFont"/>
    <w:uiPriority w:val="99"/>
    <w:semiHidden/>
    <w:rsid w:val="00390A50"/>
    <w:rPr>
      <w:color w:val="808080"/>
    </w:rPr>
  </w:style>
  <w:style w:type="paragraph" w:styleId="Title">
    <w:name w:val="Title"/>
    <w:basedOn w:val="Normal"/>
    <w:next w:val="Normal"/>
    <w:link w:val="TitleChar"/>
    <w:uiPriority w:val="10"/>
    <w:qFormat/>
    <w:rsid w:val="00F62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D9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F4D5D"/>
    <w:pPr>
      <w:ind w:left="720"/>
      <w:contextualSpacing/>
    </w:pPr>
  </w:style>
  <w:style w:type="character" w:customStyle="1" w:styleId="apple-converted-space">
    <w:name w:val="apple-converted-space"/>
    <w:basedOn w:val="DefaultParagraphFont"/>
    <w:rsid w:val="00F36B7B"/>
  </w:style>
  <w:style w:type="paragraph" w:customStyle="1" w:styleId="p1">
    <w:name w:val="p1"/>
    <w:basedOn w:val="Normal"/>
    <w:rsid w:val="00F846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0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788"/>
    <w:rPr>
      <w:sz w:val="20"/>
      <w:szCs w:val="20"/>
    </w:rPr>
  </w:style>
  <w:style w:type="character" w:styleId="FootnoteReference">
    <w:name w:val="footnote reference"/>
    <w:basedOn w:val="DefaultParagraphFont"/>
    <w:uiPriority w:val="99"/>
    <w:semiHidden/>
    <w:unhideWhenUsed/>
    <w:rsid w:val="000B0788"/>
    <w:rPr>
      <w:vertAlign w:val="superscript"/>
    </w:rPr>
  </w:style>
  <w:style w:type="character" w:customStyle="1" w:styleId="Heading1Char">
    <w:name w:val="Heading 1 Char"/>
    <w:basedOn w:val="DefaultParagraphFont"/>
    <w:link w:val="Heading1"/>
    <w:uiPriority w:val="9"/>
    <w:rsid w:val="00AE1CB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AE1CB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1CB7"/>
    <w:rPr>
      <w:rFonts w:eastAsiaTheme="minorEastAsia"/>
      <w:color w:val="5A5A5A" w:themeColor="text1" w:themeTint="A5"/>
      <w:spacing w:val="15"/>
    </w:rPr>
  </w:style>
  <w:style w:type="character" w:styleId="Emphasis">
    <w:name w:val="Emphasis"/>
    <w:basedOn w:val="DefaultParagraphFont"/>
    <w:uiPriority w:val="20"/>
    <w:qFormat/>
    <w:rsid w:val="00AE1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46035">
      <w:bodyDiv w:val="1"/>
      <w:marLeft w:val="0"/>
      <w:marRight w:val="0"/>
      <w:marTop w:val="0"/>
      <w:marBottom w:val="0"/>
      <w:divBdr>
        <w:top w:val="none" w:sz="0" w:space="0" w:color="auto"/>
        <w:left w:val="none" w:sz="0" w:space="0" w:color="auto"/>
        <w:bottom w:val="none" w:sz="0" w:space="0" w:color="auto"/>
        <w:right w:val="none" w:sz="0" w:space="0" w:color="auto"/>
      </w:divBdr>
      <w:divsChild>
        <w:div w:id="1938443917">
          <w:marLeft w:val="0"/>
          <w:marRight w:val="0"/>
          <w:marTop w:val="0"/>
          <w:marBottom w:val="150"/>
          <w:divBdr>
            <w:top w:val="none" w:sz="0" w:space="0" w:color="auto"/>
            <w:left w:val="none" w:sz="0" w:space="0" w:color="auto"/>
            <w:bottom w:val="none" w:sz="0" w:space="0" w:color="auto"/>
            <w:right w:val="none" w:sz="0" w:space="0" w:color="auto"/>
          </w:divBdr>
        </w:div>
      </w:divsChild>
    </w:div>
    <w:div w:id="519470206">
      <w:bodyDiv w:val="1"/>
      <w:marLeft w:val="0"/>
      <w:marRight w:val="0"/>
      <w:marTop w:val="0"/>
      <w:marBottom w:val="0"/>
      <w:divBdr>
        <w:top w:val="none" w:sz="0" w:space="0" w:color="auto"/>
        <w:left w:val="none" w:sz="0" w:space="0" w:color="auto"/>
        <w:bottom w:val="none" w:sz="0" w:space="0" w:color="auto"/>
        <w:right w:val="none" w:sz="0" w:space="0" w:color="auto"/>
      </w:divBdr>
    </w:div>
    <w:div w:id="834416527">
      <w:bodyDiv w:val="1"/>
      <w:marLeft w:val="0"/>
      <w:marRight w:val="0"/>
      <w:marTop w:val="0"/>
      <w:marBottom w:val="0"/>
      <w:divBdr>
        <w:top w:val="none" w:sz="0" w:space="0" w:color="auto"/>
        <w:left w:val="none" w:sz="0" w:space="0" w:color="auto"/>
        <w:bottom w:val="none" w:sz="0" w:space="0" w:color="auto"/>
        <w:right w:val="none" w:sz="0" w:space="0" w:color="auto"/>
      </w:divBdr>
      <w:divsChild>
        <w:div w:id="307172952">
          <w:marLeft w:val="0"/>
          <w:marRight w:val="0"/>
          <w:marTop w:val="0"/>
          <w:marBottom w:val="150"/>
          <w:divBdr>
            <w:top w:val="none" w:sz="0" w:space="0" w:color="auto"/>
            <w:left w:val="none" w:sz="0" w:space="0" w:color="auto"/>
            <w:bottom w:val="none" w:sz="0" w:space="0" w:color="auto"/>
            <w:right w:val="none" w:sz="0" w:space="0" w:color="auto"/>
          </w:divBdr>
        </w:div>
      </w:divsChild>
    </w:div>
    <w:div w:id="1145849856">
      <w:bodyDiv w:val="1"/>
      <w:marLeft w:val="0"/>
      <w:marRight w:val="0"/>
      <w:marTop w:val="0"/>
      <w:marBottom w:val="0"/>
      <w:divBdr>
        <w:top w:val="none" w:sz="0" w:space="0" w:color="auto"/>
        <w:left w:val="none" w:sz="0" w:space="0" w:color="auto"/>
        <w:bottom w:val="none" w:sz="0" w:space="0" w:color="auto"/>
        <w:right w:val="none" w:sz="0" w:space="0" w:color="auto"/>
      </w:divBdr>
      <w:divsChild>
        <w:div w:id="455754448">
          <w:marLeft w:val="0"/>
          <w:marRight w:val="0"/>
          <w:marTop w:val="0"/>
          <w:marBottom w:val="150"/>
          <w:divBdr>
            <w:top w:val="none" w:sz="0" w:space="0" w:color="auto"/>
            <w:left w:val="none" w:sz="0" w:space="0" w:color="auto"/>
            <w:bottom w:val="none" w:sz="0" w:space="0" w:color="auto"/>
            <w:right w:val="none" w:sz="0" w:space="0" w:color="auto"/>
          </w:divBdr>
        </w:div>
      </w:divsChild>
    </w:div>
    <w:div w:id="1624381825">
      <w:bodyDiv w:val="1"/>
      <w:marLeft w:val="0"/>
      <w:marRight w:val="0"/>
      <w:marTop w:val="0"/>
      <w:marBottom w:val="0"/>
      <w:divBdr>
        <w:top w:val="none" w:sz="0" w:space="0" w:color="auto"/>
        <w:left w:val="none" w:sz="0" w:space="0" w:color="auto"/>
        <w:bottom w:val="none" w:sz="0" w:space="0" w:color="auto"/>
        <w:right w:val="none" w:sz="0" w:space="0" w:color="auto"/>
      </w:divBdr>
      <w:divsChild>
        <w:div w:id="1660841801">
          <w:marLeft w:val="0"/>
          <w:marRight w:val="0"/>
          <w:marTop w:val="0"/>
          <w:marBottom w:val="150"/>
          <w:divBdr>
            <w:top w:val="none" w:sz="0" w:space="0" w:color="auto"/>
            <w:left w:val="none" w:sz="0" w:space="0" w:color="auto"/>
            <w:bottom w:val="none" w:sz="0" w:space="0" w:color="auto"/>
            <w:right w:val="none" w:sz="0" w:space="0" w:color="auto"/>
          </w:divBdr>
        </w:div>
      </w:divsChild>
    </w:div>
    <w:div w:id="1679118356">
      <w:bodyDiv w:val="1"/>
      <w:marLeft w:val="0"/>
      <w:marRight w:val="0"/>
      <w:marTop w:val="0"/>
      <w:marBottom w:val="0"/>
      <w:divBdr>
        <w:top w:val="none" w:sz="0" w:space="0" w:color="auto"/>
        <w:left w:val="none" w:sz="0" w:space="0" w:color="auto"/>
        <w:bottom w:val="none" w:sz="0" w:space="0" w:color="auto"/>
        <w:right w:val="none" w:sz="0" w:space="0" w:color="auto"/>
      </w:divBdr>
      <w:divsChild>
        <w:div w:id="1289777579">
          <w:marLeft w:val="0"/>
          <w:marRight w:val="0"/>
          <w:marTop w:val="0"/>
          <w:marBottom w:val="0"/>
          <w:divBdr>
            <w:top w:val="none" w:sz="0" w:space="0" w:color="auto"/>
            <w:left w:val="none" w:sz="0" w:space="0" w:color="auto"/>
            <w:bottom w:val="none" w:sz="0" w:space="0" w:color="auto"/>
            <w:right w:val="none" w:sz="0" w:space="0" w:color="auto"/>
          </w:divBdr>
          <w:divsChild>
            <w:div w:id="997927467">
              <w:marLeft w:val="0"/>
              <w:marRight w:val="0"/>
              <w:marTop w:val="0"/>
              <w:marBottom w:val="0"/>
              <w:divBdr>
                <w:top w:val="none" w:sz="0" w:space="0" w:color="auto"/>
                <w:left w:val="none" w:sz="0" w:space="0" w:color="auto"/>
                <w:bottom w:val="none" w:sz="0" w:space="0" w:color="auto"/>
                <w:right w:val="none" w:sz="0" w:space="0" w:color="auto"/>
              </w:divBdr>
            </w:div>
            <w:div w:id="936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568">
      <w:bodyDiv w:val="1"/>
      <w:marLeft w:val="0"/>
      <w:marRight w:val="0"/>
      <w:marTop w:val="0"/>
      <w:marBottom w:val="0"/>
      <w:divBdr>
        <w:top w:val="none" w:sz="0" w:space="0" w:color="auto"/>
        <w:left w:val="none" w:sz="0" w:space="0" w:color="auto"/>
        <w:bottom w:val="none" w:sz="0" w:space="0" w:color="auto"/>
        <w:right w:val="none" w:sz="0" w:space="0" w:color="auto"/>
      </w:divBdr>
      <w:divsChild>
        <w:div w:id="587155024">
          <w:marLeft w:val="0"/>
          <w:marRight w:val="0"/>
          <w:marTop w:val="0"/>
          <w:marBottom w:val="0"/>
          <w:divBdr>
            <w:top w:val="none" w:sz="0" w:space="0" w:color="auto"/>
            <w:left w:val="none" w:sz="0" w:space="0" w:color="auto"/>
            <w:bottom w:val="none" w:sz="0" w:space="0" w:color="auto"/>
            <w:right w:val="none" w:sz="0" w:space="0" w:color="auto"/>
          </w:divBdr>
          <w:divsChild>
            <w:div w:id="670835602">
              <w:marLeft w:val="0"/>
              <w:marRight w:val="0"/>
              <w:marTop w:val="0"/>
              <w:marBottom w:val="0"/>
              <w:divBdr>
                <w:top w:val="none" w:sz="0" w:space="0" w:color="auto"/>
                <w:left w:val="none" w:sz="0" w:space="0" w:color="auto"/>
                <w:bottom w:val="none" w:sz="0" w:space="0" w:color="auto"/>
                <w:right w:val="none" w:sz="0" w:space="0" w:color="auto"/>
              </w:divBdr>
              <w:divsChild>
                <w:div w:id="980841084">
                  <w:marLeft w:val="0"/>
                  <w:marRight w:val="0"/>
                  <w:marTop w:val="0"/>
                  <w:marBottom w:val="0"/>
                  <w:divBdr>
                    <w:top w:val="none" w:sz="0" w:space="0" w:color="auto"/>
                    <w:left w:val="none" w:sz="0" w:space="0" w:color="auto"/>
                    <w:bottom w:val="none" w:sz="0" w:space="0" w:color="auto"/>
                    <w:right w:val="none" w:sz="0" w:space="0" w:color="auto"/>
                  </w:divBdr>
                </w:div>
                <w:div w:id="405080493">
                  <w:marLeft w:val="0"/>
                  <w:marRight w:val="0"/>
                  <w:marTop w:val="0"/>
                  <w:marBottom w:val="0"/>
                  <w:divBdr>
                    <w:top w:val="none" w:sz="0" w:space="0" w:color="auto"/>
                    <w:left w:val="none" w:sz="0" w:space="0" w:color="auto"/>
                    <w:bottom w:val="none" w:sz="0" w:space="0" w:color="auto"/>
                    <w:right w:val="none" w:sz="0" w:space="0" w:color="auto"/>
                  </w:divBdr>
                </w:div>
                <w:div w:id="115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Warranty@billmacehomes.com" TargetMode="External"/><Relationship Id="rId2" Type="http://schemas.openxmlformats.org/officeDocument/2006/relationships/customXml" Target="../customXml/item2.xml"/><Relationship Id="rId16" Type="http://schemas.openxmlformats.org/officeDocument/2006/relationships/hyperlink" Target="mailto:Warranty@BillMaceHom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rranty@billmacehomes.com" TargetMode="External"/><Relationship Id="rId5" Type="http://schemas.openxmlformats.org/officeDocument/2006/relationships/settings" Target="settings.xml"/><Relationship Id="rId15" Type="http://schemas.openxmlformats.org/officeDocument/2006/relationships/hyperlink" Target="mailto:Warranty@BillMaceHomes.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warranty@billmace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2016-02-01T00:00:00</PublishDate>
  <Abstract/>
  <CompanyAddress>Nashville, TN 37204  </CompanyAddress>
  <CompanyPhone/>
  <CompanyFax>Lienholder :Attn Title Dept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2B83E-9A77-495E-A93D-3311C798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Anderson</dc:creator>
  <cp:keywords/>
  <dc:description/>
  <cp:lastModifiedBy>Tiffany Anderson</cp:lastModifiedBy>
  <cp:revision>13</cp:revision>
  <cp:lastPrinted>2017-02-28T15:59:00Z</cp:lastPrinted>
  <dcterms:created xsi:type="dcterms:W3CDTF">2017-01-20T22:24:00Z</dcterms:created>
  <dcterms:modified xsi:type="dcterms:W3CDTF">2017-02-28T17:05:00Z</dcterms:modified>
</cp:coreProperties>
</file>